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11" w:rsidRPr="0030433A" w:rsidRDefault="00F46311" w:rsidP="00F46311">
      <w:pPr>
        <w:suppressAutoHyphens/>
        <w:ind w:right="-138"/>
        <w:rPr>
          <w:rFonts w:asciiTheme="majorHAnsi" w:hAnsiTheme="majorHAnsi" w:cs="Arial"/>
          <w:sz w:val="22"/>
          <w:szCs w:val="22"/>
          <w:lang w:val="pl-PL" w:eastAsia="ar-SA"/>
        </w:rPr>
      </w:pPr>
      <w:r w:rsidRPr="0030433A">
        <w:rPr>
          <w:rFonts w:asciiTheme="majorHAnsi" w:hAnsiTheme="majorHAnsi" w:cs="Arial"/>
          <w:sz w:val="22"/>
          <w:szCs w:val="22"/>
          <w:lang w:val="pl-PL" w:eastAsia="ar-SA"/>
        </w:rPr>
        <w:t>KONTAKT:</w:t>
      </w:r>
    </w:p>
    <w:p w:rsidR="00F46311" w:rsidRPr="0030433A" w:rsidRDefault="00F46311" w:rsidP="00F46311">
      <w:pPr>
        <w:suppressAutoHyphens/>
        <w:ind w:right="-138"/>
        <w:rPr>
          <w:rFonts w:asciiTheme="majorHAnsi" w:hAnsiTheme="majorHAnsi" w:cs="Arial"/>
          <w:sz w:val="22"/>
          <w:szCs w:val="22"/>
          <w:lang w:val="pl-PL" w:eastAsia="ar-SA"/>
        </w:rPr>
      </w:pPr>
    </w:p>
    <w:p w:rsidR="00F46311" w:rsidRPr="0030433A" w:rsidRDefault="00F46311" w:rsidP="00727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uppressAutoHyphens/>
        <w:ind w:left="966" w:right="-138"/>
        <w:rPr>
          <w:rFonts w:asciiTheme="majorHAnsi" w:hAnsiTheme="majorHAnsi" w:cs="Arial"/>
          <w:sz w:val="22"/>
          <w:szCs w:val="22"/>
          <w:lang w:val="pl-PL" w:eastAsia="ar-SA"/>
        </w:rPr>
      </w:pPr>
      <w:r w:rsidRPr="0030433A">
        <w:rPr>
          <w:rFonts w:asciiTheme="majorHAnsi" w:hAnsiTheme="majorHAnsi" w:cs="Arial"/>
          <w:sz w:val="22"/>
          <w:szCs w:val="22"/>
          <w:lang w:val="pl-PL" w:eastAsia="ar-SA"/>
        </w:rPr>
        <w:t xml:space="preserve">Anna Opończewska </w:t>
      </w:r>
      <w:r w:rsidRPr="0030433A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30433A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30433A">
        <w:rPr>
          <w:rFonts w:asciiTheme="majorHAnsi" w:hAnsiTheme="majorHAnsi" w:cs="Arial"/>
          <w:sz w:val="22"/>
          <w:szCs w:val="22"/>
          <w:lang w:val="pl-PL" w:eastAsia="ar-SA"/>
        </w:rPr>
        <w:tab/>
        <w:t xml:space="preserve">              </w:t>
      </w:r>
      <w:r w:rsidRPr="0030433A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30433A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="00727328">
        <w:rPr>
          <w:rFonts w:asciiTheme="majorHAnsi" w:hAnsiTheme="majorHAnsi" w:cs="Arial"/>
          <w:sz w:val="22"/>
          <w:szCs w:val="22"/>
          <w:lang w:val="pl-PL" w:eastAsia="ar-SA"/>
        </w:rPr>
        <w:t xml:space="preserve">  Paulina Janiszewska</w:t>
      </w:r>
    </w:p>
    <w:p w:rsidR="00F46311" w:rsidRPr="00727328" w:rsidRDefault="00727328" w:rsidP="00727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uppressAutoHyphens/>
        <w:ind w:right="-138"/>
        <w:rPr>
          <w:rFonts w:asciiTheme="majorHAnsi" w:hAnsiTheme="majorHAnsi" w:cs="Arial"/>
          <w:sz w:val="22"/>
          <w:szCs w:val="22"/>
          <w:lang w:val="pl-PL" w:eastAsia="ar-SA"/>
        </w:rPr>
      </w:pPr>
      <w:r>
        <w:rPr>
          <w:rFonts w:asciiTheme="majorHAnsi" w:hAnsiTheme="majorHAnsi" w:cs="Arial"/>
          <w:sz w:val="22"/>
          <w:szCs w:val="22"/>
          <w:lang w:val="pl-PL" w:eastAsia="ar-SA"/>
        </w:rPr>
        <w:t xml:space="preserve">                   </w:t>
      </w:r>
      <w:r w:rsidR="00F46311" w:rsidRPr="00727328">
        <w:rPr>
          <w:rFonts w:asciiTheme="majorHAnsi" w:hAnsiTheme="majorHAnsi" w:cs="Arial"/>
          <w:sz w:val="22"/>
          <w:szCs w:val="22"/>
          <w:lang w:val="pl-PL" w:eastAsia="ar-SA"/>
        </w:rPr>
        <w:t>Aliganza Fashion Agency</w:t>
      </w:r>
      <w:r w:rsidR="00F46311" w:rsidRPr="00727328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="00F46311" w:rsidRPr="00727328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="00F46311" w:rsidRPr="00727328">
        <w:rPr>
          <w:rFonts w:asciiTheme="majorHAnsi" w:hAnsiTheme="majorHAnsi" w:cs="Arial"/>
          <w:sz w:val="22"/>
          <w:szCs w:val="22"/>
          <w:lang w:val="pl-PL" w:eastAsia="ar-SA"/>
        </w:rPr>
        <w:tab/>
        <w:t xml:space="preserve">             </w:t>
      </w:r>
      <w:r>
        <w:rPr>
          <w:rFonts w:asciiTheme="majorHAnsi" w:hAnsiTheme="majorHAnsi" w:cs="Arial"/>
          <w:sz w:val="22"/>
          <w:szCs w:val="22"/>
          <w:lang w:val="pl-PL" w:eastAsia="ar-SA"/>
        </w:rPr>
        <w:t xml:space="preserve">   </w:t>
      </w:r>
      <w:r w:rsidRPr="00727328">
        <w:rPr>
          <w:rFonts w:asciiTheme="majorHAnsi" w:hAnsiTheme="majorHAnsi" w:cs="Arial"/>
          <w:sz w:val="22"/>
          <w:szCs w:val="22"/>
          <w:lang w:val="pl-PL" w:eastAsia="ar-SA"/>
        </w:rPr>
        <w:t>Aliganza Fashion Agency</w:t>
      </w:r>
      <w:r w:rsidR="00F46311" w:rsidRPr="00727328">
        <w:rPr>
          <w:rFonts w:asciiTheme="majorHAnsi" w:hAnsiTheme="majorHAnsi" w:cs="Arial"/>
          <w:sz w:val="22"/>
          <w:szCs w:val="22"/>
          <w:lang w:val="pl-PL" w:eastAsia="ar-SA"/>
        </w:rPr>
        <w:t xml:space="preserve">  </w:t>
      </w:r>
    </w:p>
    <w:p w:rsidR="00F46311" w:rsidRPr="00727328" w:rsidRDefault="00727328" w:rsidP="00727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uppressAutoHyphens/>
        <w:ind w:left="-142" w:right="-138"/>
        <w:rPr>
          <w:rFonts w:asciiTheme="majorHAnsi" w:hAnsiTheme="majorHAnsi" w:cs="Arial"/>
          <w:sz w:val="22"/>
          <w:szCs w:val="22"/>
          <w:lang w:val="en-AU" w:eastAsia="ar-SA"/>
        </w:rPr>
      </w:pPr>
      <w:r>
        <w:rPr>
          <w:rFonts w:asciiTheme="majorHAnsi" w:hAnsiTheme="majorHAnsi" w:cs="Arial"/>
          <w:sz w:val="22"/>
          <w:szCs w:val="22"/>
          <w:lang w:val="pl-PL" w:eastAsia="ar-SA"/>
        </w:rPr>
        <w:t xml:space="preserve">                      </w:t>
      </w:r>
      <w:r w:rsidR="00F46311" w:rsidRPr="00727328">
        <w:rPr>
          <w:rFonts w:asciiTheme="majorHAnsi" w:hAnsiTheme="majorHAnsi" w:cs="Arial"/>
          <w:sz w:val="22"/>
          <w:szCs w:val="22"/>
          <w:lang w:val="en-AU" w:eastAsia="ar-SA"/>
        </w:rPr>
        <w:t>tel. +48 692-495-212</w:t>
      </w:r>
      <w:r w:rsidR="00F46311" w:rsidRPr="00727328">
        <w:rPr>
          <w:rFonts w:asciiTheme="majorHAnsi" w:hAnsiTheme="majorHAnsi" w:cs="Arial"/>
          <w:sz w:val="22"/>
          <w:szCs w:val="22"/>
          <w:lang w:val="en-AU" w:eastAsia="ar-SA"/>
        </w:rPr>
        <w:tab/>
      </w:r>
      <w:r w:rsidR="00F46311" w:rsidRPr="00727328">
        <w:rPr>
          <w:rFonts w:asciiTheme="majorHAnsi" w:hAnsiTheme="majorHAnsi" w:cs="Arial"/>
          <w:sz w:val="22"/>
          <w:szCs w:val="22"/>
          <w:lang w:val="en-AU" w:eastAsia="ar-SA"/>
        </w:rPr>
        <w:tab/>
      </w:r>
      <w:r w:rsidR="00F46311" w:rsidRPr="00727328">
        <w:rPr>
          <w:rFonts w:asciiTheme="majorHAnsi" w:hAnsiTheme="majorHAnsi" w:cs="Arial"/>
          <w:sz w:val="22"/>
          <w:szCs w:val="22"/>
          <w:lang w:val="en-AU" w:eastAsia="ar-SA"/>
        </w:rPr>
        <w:tab/>
      </w:r>
      <w:r w:rsidR="00F46311" w:rsidRPr="00727328">
        <w:rPr>
          <w:rFonts w:asciiTheme="majorHAnsi" w:hAnsiTheme="majorHAnsi" w:cs="Arial"/>
          <w:sz w:val="22"/>
          <w:szCs w:val="22"/>
          <w:lang w:val="en-AU" w:eastAsia="ar-SA"/>
        </w:rPr>
        <w:tab/>
        <w:t xml:space="preserve">         </w:t>
      </w:r>
      <w:r>
        <w:rPr>
          <w:rFonts w:asciiTheme="majorHAnsi" w:hAnsiTheme="majorHAnsi" w:cs="Arial"/>
          <w:sz w:val="22"/>
          <w:szCs w:val="22"/>
          <w:lang w:val="en-AU" w:eastAsia="ar-SA"/>
        </w:rPr>
        <w:t xml:space="preserve">       </w:t>
      </w:r>
      <w:r w:rsidRPr="00727328">
        <w:rPr>
          <w:rFonts w:asciiTheme="majorHAnsi" w:hAnsiTheme="majorHAnsi" w:cs="Arial"/>
          <w:sz w:val="22"/>
          <w:szCs w:val="22"/>
          <w:lang w:val="en-AU" w:eastAsia="ar-SA"/>
        </w:rPr>
        <w:t>tel. +  48 608 502 538</w:t>
      </w:r>
      <w:r w:rsidR="00F46311" w:rsidRPr="00727328">
        <w:rPr>
          <w:rFonts w:asciiTheme="majorHAnsi" w:hAnsiTheme="majorHAnsi" w:cs="Arial"/>
          <w:sz w:val="22"/>
          <w:szCs w:val="22"/>
          <w:lang w:val="en-AU" w:eastAsia="ar-SA"/>
        </w:rPr>
        <w:t xml:space="preserve"> </w:t>
      </w:r>
      <w:r w:rsidRPr="00727328">
        <w:rPr>
          <w:rFonts w:asciiTheme="majorHAnsi" w:hAnsiTheme="majorHAnsi" w:cs="Arial"/>
          <w:sz w:val="22"/>
          <w:szCs w:val="22"/>
          <w:lang w:val="en-AU" w:eastAsia="ar-SA"/>
        </w:rPr>
        <w:tab/>
      </w:r>
    </w:p>
    <w:p w:rsidR="00F46311" w:rsidRPr="00727328" w:rsidRDefault="00F46311" w:rsidP="00F46311">
      <w:pPr>
        <w:ind w:right="-138" w:firstLine="720"/>
        <w:rPr>
          <w:rFonts w:asciiTheme="majorHAnsi" w:hAnsiTheme="majorHAnsi" w:cs="Arial"/>
          <w:sz w:val="22"/>
          <w:szCs w:val="22"/>
          <w:lang w:val="en-AU" w:eastAsia="ar-SA"/>
        </w:rPr>
      </w:pPr>
      <w:r w:rsidRPr="00727328">
        <w:rPr>
          <w:rFonts w:asciiTheme="majorHAnsi" w:eastAsiaTheme="majorEastAsia" w:hAnsiTheme="majorHAnsi" w:cs="Arial"/>
          <w:sz w:val="22"/>
          <w:szCs w:val="22"/>
          <w:lang w:val="en-AU" w:eastAsia="ar-SA"/>
        </w:rPr>
        <w:t xml:space="preserve">     anna.oponczewska@aliganza.pl</w:t>
      </w:r>
      <w:r w:rsidRPr="00727328">
        <w:rPr>
          <w:rFonts w:asciiTheme="majorHAnsi" w:hAnsiTheme="majorHAnsi" w:cs="Arial"/>
          <w:sz w:val="22"/>
          <w:szCs w:val="22"/>
          <w:lang w:val="en-AU" w:eastAsia="ar-SA"/>
        </w:rPr>
        <w:t xml:space="preserve"> </w:t>
      </w:r>
      <w:r w:rsidRPr="00727328">
        <w:rPr>
          <w:rFonts w:asciiTheme="majorHAnsi" w:hAnsiTheme="majorHAnsi" w:cs="Arial"/>
          <w:sz w:val="22"/>
          <w:szCs w:val="22"/>
          <w:lang w:val="en-AU" w:eastAsia="ar-SA"/>
        </w:rPr>
        <w:tab/>
      </w:r>
      <w:r w:rsidRPr="00727328">
        <w:rPr>
          <w:rFonts w:asciiTheme="majorHAnsi" w:hAnsiTheme="majorHAnsi" w:cs="Arial"/>
          <w:sz w:val="22"/>
          <w:szCs w:val="22"/>
          <w:lang w:val="en-AU" w:eastAsia="ar-SA"/>
        </w:rPr>
        <w:tab/>
        <w:t xml:space="preserve">              </w:t>
      </w:r>
      <w:r w:rsidR="00727328">
        <w:rPr>
          <w:rFonts w:asciiTheme="majorHAnsi" w:hAnsiTheme="majorHAnsi" w:cs="Arial"/>
          <w:sz w:val="22"/>
          <w:szCs w:val="22"/>
          <w:lang w:val="en-AU" w:eastAsia="ar-SA"/>
        </w:rPr>
        <w:t xml:space="preserve"> </w:t>
      </w:r>
      <w:r w:rsidRPr="00727328">
        <w:rPr>
          <w:rFonts w:asciiTheme="majorHAnsi" w:hAnsiTheme="majorHAnsi" w:cs="Arial"/>
          <w:sz w:val="22"/>
          <w:szCs w:val="22"/>
          <w:lang w:val="en-AU" w:eastAsia="ar-SA"/>
        </w:rPr>
        <w:t xml:space="preserve"> </w:t>
      </w:r>
      <w:hyperlink r:id="rId8" w:history="1">
        <w:r w:rsidR="00727328" w:rsidRPr="00727328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  <w:lang w:val="en-AU" w:eastAsia="ar-SA"/>
          </w:rPr>
          <w:t>paulina.janiszewska@aliganza.pl</w:t>
        </w:r>
      </w:hyperlink>
      <w:r w:rsidR="00727328" w:rsidRPr="00727328">
        <w:rPr>
          <w:rFonts w:asciiTheme="majorHAnsi" w:hAnsiTheme="majorHAnsi" w:cs="Arial"/>
          <w:sz w:val="22"/>
          <w:szCs w:val="22"/>
          <w:lang w:val="en-AU" w:eastAsia="ar-SA"/>
        </w:rPr>
        <w:t xml:space="preserve"> </w:t>
      </w:r>
    </w:p>
    <w:p w:rsidR="00F46311" w:rsidRPr="00727328" w:rsidRDefault="00F46311" w:rsidP="00897B6F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en-AU"/>
        </w:rPr>
      </w:pPr>
    </w:p>
    <w:p w:rsidR="00571182" w:rsidRPr="00571182" w:rsidRDefault="00571182" w:rsidP="00571182">
      <w:pPr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val="pl-PL"/>
        </w:rPr>
      </w:pPr>
      <w:r w:rsidRPr="00571182"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Prezentacja kolekcji Levi's® na sezon </w:t>
      </w:r>
      <w:r>
        <w:rPr>
          <w:rFonts w:asciiTheme="majorHAnsi" w:eastAsiaTheme="minorHAnsi" w:hAnsiTheme="majorHAnsi"/>
          <w:b/>
          <w:sz w:val="22"/>
          <w:szCs w:val="22"/>
          <w:lang w:val="pl-PL"/>
        </w:rPr>
        <w:t>jesień-zima</w:t>
      </w:r>
      <w:r w:rsidRPr="00571182"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 2016</w:t>
      </w:r>
    </w:p>
    <w:p w:rsidR="00571182" w:rsidRPr="00571182" w:rsidRDefault="00571182" w:rsidP="00571182">
      <w:pPr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val="pl-PL"/>
        </w:rPr>
      </w:pPr>
    </w:p>
    <w:p w:rsidR="00DB65CE" w:rsidRPr="00571182" w:rsidRDefault="00571182" w:rsidP="00571182">
      <w:pPr>
        <w:spacing w:line="276" w:lineRule="auto"/>
        <w:jc w:val="both"/>
        <w:rPr>
          <w:rFonts w:asciiTheme="majorHAnsi" w:eastAsiaTheme="minorHAnsi" w:hAnsiTheme="majorHAnsi"/>
          <w:b/>
          <w:sz w:val="22"/>
          <w:szCs w:val="22"/>
          <w:lang w:val="pl-PL"/>
        </w:rPr>
      </w:pPr>
      <w:r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31 maja 2016 </w:t>
      </w:r>
      <w:r w:rsidRPr="00571182"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r. w </w:t>
      </w:r>
      <w:r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siedzibie Aliganza Fashion Agency </w:t>
      </w:r>
      <w:r w:rsidRPr="00571182"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 marka Levi's® zaprezentowała kolekcję na nadchodzący sezon </w:t>
      </w:r>
      <w:r>
        <w:rPr>
          <w:rFonts w:asciiTheme="majorHAnsi" w:eastAsiaTheme="minorHAnsi" w:hAnsiTheme="majorHAnsi"/>
          <w:b/>
          <w:sz w:val="22"/>
          <w:szCs w:val="22"/>
          <w:lang w:val="pl-PL"/>
        </w:rPr>
        <w:t>jesień-zima</w:t>
      </w:r>
      <w:r w:rsidRPr="00571182"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 2016. </w:t>
      </w:r>
      <w:r w:rsidR="002C0459"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Zaproszeni goście mieli okazję </w:t>
      </w:r>
      <w:r w:rsidRPr="00571182"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zobaczyć najnowsze propozycje Levi’s® inspirowane </w:t>
      </w:r>
      <w:r>
        <w:rPr>
          <w:rFonts w:asciiTheme="majorHAnsi" w:eastAsiaTheme="minorHAnsi" w:hAnsiTheme="majorHAnsi"/>
          <w:b/>
          <w:sz w:val="22"/>
          <w:szCs w:val="22"/>
          <w:lang w:val="pl-PL"/>
        </w:rPr>
        <w:t xml:space="preserve">krajobrazem kalifornijskich gór. </w:t>
      </w:r>
    </w:p>
    <w:p w:rsidR="00571182" w:rsidRDefault="00571182" w:rsidP="00571182">
      <w:pPr>
        <w:spacing w:line="276" w:lineRule="auto"/>
        <w:jc w:val="both"/>
        <w:rPr>
          <w:rFonts w:asciiTheme="majorHAnsi" w:eastAsiaTheme="minorHAnsi" w:hAnsiTheme="majorHAnsi"/>
          <w:b/>
          <w:sz w:val="22"/>
          <w:szCs w:val="22"/>
          <w:lang w:val="pl-PL"/>
        </w:rPr>
      </w:pPr>
    </w:p>
    <w:p w:rsidR="00A80495" w:rsidRPr="00A80495" w:rsidRDefault="00A80495" w:rsidP="00571182">
      <w:pPr>
        <w:spacing w:line="276" w:lineRule="auto"/>
        <w:jc w:val="both"/>
        <w:rPr>
          <w:rFonts w:asciiTheme="majorHAnsi" w:eastAsiaTheme="minorHAnsi" w:hAnsiTheme="majorHAnsi"/>
          <w:sz w:val="22"/>
          <w:szCs w:val="22"/>
          <w:lang w:val="pl-PL"/>
        </w:rPr>
      </w:pPr>
      <w:r>
        <w:rPr>
          <w:rFonts w:asciiTheme="majorHAnsi" w:eastAsiaTheme="minorHAnsi" w:hAnsiTheme="majorHAnsi"/>
          <w:sz w:val="22"/>
          <w:szCs w:val="22"/>
          <w:lang w:val="pl-PL"/>
        </w:rPr>
        <w:t xml:space="preserve">Hasłem przewodnim marki na sezon FW16 jest idea </w:t>
      </w:r>
      <w:r>
        <w:rPr>
          <w:rFonts w:asciiTheme="majorHAnsi" w:eastAsiaTheme="minorHAnsi" w:hAnsiTheme="majorHAnsi"/>
          <w:i/>
          <w:sz w:val="22"/>
          <w:szCs w:val="22"/>
          <w:lang w:val="pl-PL"/>
        </w:rPr>
        <w:t>Good Life</w:t>
      </w:r>
      <w:r>
        <w:rPr>
          <w:rFonts w:asciiTheme="majorHAnsi" w:eastAsiaTheme="minorHAnsi" w:hAnsiTheme="majorHAnsi"/>
          <w:sz w:val="22"/>
          <w:szCs w:val="22"/>
          <w:lang w:val="pl-PL"/>
        </w:rPr>
        <w:t xml:space="preserve">, odnosząca się do życia, które daje satysfakcję, i jest po prostu przyjemne. Z myślą o „dobrym życiu” została zaaranżowana przestrzeń, w której zaprezentowano kolekcję – jasna i przestronna. Dla Levi’s® </w:t>
      </w:r>
      <w:r>
        <w:rPr>
          <w:rFonts w:asciiTheme="majorHAnsi" w:eastAsiaTheme="minorHAnsi" w:hAnsiTheme="majorHAnsi"/>
          <w:i/>
          <w:sz w:val="22"/>
          <w:szCs w:val="22"/>
          <w:lang w:val="pl-PL"/>
        </w:rPr>
        <w:t xml:space="preserve">Good Life </w:t>
      </w:r>
      <w:r>
        <w:rPr>
          <w:rFonts w:asciiTheme="majorHAnsi" w:eastAsiaTheme="minorHAnsi" w:hAnsiTheme="majorHAnsi"/>
          <w:sz w:val="22"/>
          <w:szCs w:val="22"/>
          <w:lang w:val="pl-PL"/>
        </w:rPr>
        <w:t xml:space="preserve">to wszystko to, co sprawia, że możemy określić nasze życie jako dobre – muzyka, jedzenie, świetnej jakości ubrania oraz wyśmienita kawa, której nie zabrakło podczas Press Day’u. </w:t>
      </w:r>
    </w:p>
    <w:p w:rsidR="00571182" w:rsidRDefault="00571182" w:rsidP="00571182">
      <w:pPr>
        <w:spacing w:line="276" w:lineRule="auto"/>
        <w:jc w:val="both"/>
        <w:rPr>
          <w:rFonts w:asciiTheme="majorHAnsi" w:eastAsiaTheme="minorHAnsi" w:hAnsiTheme="majorHAnsi"/>
          <w:b/>
          <w:sz w:val="22"/>
          <w:szCs w:val="22"/>
          <w:lang w:val="pl-PL"/>
        </w:rPr>
      </w:pPr>
    </w:p>
    <w:p w:rsidR="00571182" w:rsidRDefault="00D74C1C" w:rsidP="00571182">
      <w:pPr>
        <w:spacing w:line="276" w:lineRule="auto"/>
        <w:jc w:val="both"/>
        <w:rPr>
          <w:rFonts w:asciiTheme="majorHAnsi" w:eastAsiaTheme="minorHAnsi" w:hAnsiTheme="majorHAnsi"/>
          <w:sz w:val="22"/>
          <w:szCs w:val="22"/>
          <w:lang w:val="pl-PL"/>
        </w:rPr>
      </w:pPr>
      <w:r>
        <w:rPr>
          <w:rFonts w:asciiTheme="majorHAnsi" w:eastAsiaTheme="minorHAnsi" w:hAnsiTheme="majorHAnsi"/>
          <w:sz w:val="22"/>
          <w:szCs w:val="22"/>
          <w:lang w:val="pl-PL"/>
        </w:rPr>
        <w:t xml:space="preserve">W sezonie jesień-zima 2016 </w:t>
      </w:r>
      <w:r w:rsidR="002C0459">
        <w:rPr>
          <w:rFonts w:asciiTheme="majorHAnsi" w:eastAsiaTheme="minorHAnsi" w:hAnsiTheme="majorHAnsi"/>
          <w:sz w:val="22"/>
          <w:szCs w:val="22"/>
          <w:lang w:val="pl-PL"/>
        </w:rPr>
        <w:t xml:space="preserve">w kolekcji marki </w:t>
      </w:r>
      <w:r>
        <w:rPr>
          <w:rFonts w:asciiTheme="majorHAnsi" w:eastAsiaTheme="minorHAnsi" w:hAnsiTheme="majorHAnsi"/>
          <w:sz w:val="22"/>
          <w:szCs w:val="22"/>
          <w:lang w:val="pl-PL"/>
        </w:rPr>
        <w:t xml:space="preserve">pojawi się kilka nowości. Jedną z nich jest </w:t>
      </w:r>
      <w:r w:rsidR="00381AE0">
        <w:rPr>
          <w:rFonts w:asciiTheme="majorHAnsi" w:eastAsiaTheme="minorHAnsi" w:hAnsiTheme="majorHAnsi"/>
          <w:sz w:val="22"/>
          <w:szCs w:val="22"/>
          <w:lang w:val="pl-PL"/>
        </w:rPr>
        <w:t>odświeżona</w:t>
      </w:r>
      <w:r>
        <w:rPr>
          <w:rFonts w:asciiTheme="majorHAnsi" w:eastAsiaTheme="minorHAnsi" w:hAnsiTheme="majorHAnsi"/>
          <w:sz w:val="22"/>
          <w:szCs w:val="22"/>
          <w:lang w:val="pl-PL"/>
        </w:rPr>
        <w:t xml:space="preserve"> </w:t>
      </w:r>
      <w:r w:rsidR="00677771">
        <w:rPr>
          <w:rFonts w:asciiTheme="majorHAnsi" w:eastAsiaTheme="minorHAnsi" w:hAnsiTheme="majorHAnsi"/>
          <w:sz w:val="22"/>
          <w:szCs w:val="22"/>
          <w:lang w:val="pl-PL"/>
        </w:rPr>
        <w:t xml:space="preserve">wersja </w:t>
      </w:r>
      <w:r>
        <w:rPr>
          <w:rFonts w:asciiTheme="majorHAnsi" w:eastAsiaTheme="minorHAnsi" w:hAnsiTheme="majorHAnsi"/>
          <w:sz w:val="22"/>
          <w:szCs w:val="22"/>
          <w:lang w:val="pl-PL"/>
        </w:rPr>
        <w:t xml:space="preserve">kultowego modelu 501® </w:t>
      </w:r>
      <w:r w:rsidR="00677771">
        <w:rPr>
          <w:rFonts w:asciiTheme="majorHAnsi" w:eastAsiaTheme="minorHAnsi" w:hAnsiTheme="majorHAnsi"/>
          <w:sz w:val="22"/>
          <w:szCs w:val="22"/>
          <w:lang w:val="pl-PL"/>
        </w:rPr>
        <w:t>z dodatkiem stretchu. Zarówno w kolekcji damskiej, jak i męskiej pojawią się dżinsy 505™c, które</w:t>
      </w:r>
      <w:r w:rsidR="00A80495">
        <w:rPr>
          <w:rFonts w:asciiTheme="majorHAnsi" w:eastAsiaTheme="minorHAnsi" w:hAnsiTheme="majorHAnsi"/>
          <w:sz w:val="22"/>
          <w:szCs w:val="22"/>
          <w:lang w:val="pl-PL"/>
        </w:rPr>
        <w:t xml:space="preserve"> </w:t>
      </w:r>
      <w:r w:rsidR="00DA10B5">
        <w:rPr>
          <w:rFonts w:asciiTheme="majorHAnsi" w:eastAsiaTheme="minorHAnsi" w:hAnsiTheme="majorHAnsi"/>
          <w:sz w:val="22"/>
          <w:szCs w:val="22"/>
          <w:lang w:val="pl-PL"/>
        </w:rPr>
        <w:t xml:space="preserve">w latach 70. upodobały sobie gwiazdy rocka i sceny </w:t>
      </w:r>
      <w:r w:rsidR="00A80495">
        <w:rPr>
          <w:rFonts w:asciiTheme="majorHAnsi" w:eastAsiaTheme="minorHAnsi" w:hAnsiTheme="majorHAnsi"/>
          <w:sz w:val="22"/>
          <w:szCs w:val="22"/>
          <w:lang w:val="pl-PL"/>
        </w:rPr>
        <w:t>punk rocka</w:t>
      </w:r>
      <w:r w:rsidR="00B11AAE">
        <w:rPr>
          <w:rFonts w:asciiTheme="majorHAnsi" w:eastAsiaTheme="minorHAnsi" w:hAnsiTheme="majorHAnsi"/>
          <w:sz w:val="22"/>
          <w:szCs w:val="22"/>
          <w:lang w:val="pl-PL"/>
        </w:rPr>
        <w:t xml:space="preserve">. Ich wyższy stan oraz lekko zwężona nogawka nadadzą </w:t>
      </w:r>
      <w:r w:rsidR="00DA10B5">
        <w:rPr>
          <w:rFonts w:asciiTheme="majorHAnsi" w:eastAsiaTheme="minorHAnsi" w:hAnsiTheme="majorHAnsi"/>
          <w:sz w:val="22"/>
          <w:szCs w:val="22"/>
          <w:lang w:val="pl-PL"/>
        </w:rPr>
        <w:t xml:space="preserve">zadziornego </w:t>
      </w:r>
      <w:r w:rsidR="00381AE0">
        <w:rPr>
          <w:rFonts w:asciiTheme="majorHAnsi" w:eastAsiaTheme="minorHAnsi" w:hAnsiTheme="majorHAnsi"/>
          <w:sz w:val="22"/>
          <w:szCs w:val="22"/>
          <w:lang w:val="pl-PL"/>
        </w:rPr>
        <w:t xml:space="preserve">charakteru każdej stylizacji. </w:t>
      </w:r>
      <w:r w:rsidR="00A80495">
        <w:rPr>
          <w:rFonts w:asciiTheme="majorHAnsi" w:eastAsiaTheme="minorHAnsi" w:hAnsiTheme="majorHAnsi"/>
          <w:sz w:val="22"/>
          <w:szCs w:val="22"/>
          <w:lang w:val="pl-PL"/>
        </w:rPr>
        <w:t>Kobiece atuty znakomicie podkreśli najnowszy model dżinsów – Wedgie.</w:t>
      </w:r>
      <w:bookmarkStart w:id="0" w:name="_GoBack"/>
      <w:bookmarkEnd w:id="0"/>
      <w:r w:rsidR="00381AE0">
        <w:rPr>
          <w:rFonts w:asciiTheme="majorHAnsi" w:eastAsiaTheme="minorHAnsi" w:hAnsiTheme="majorHAnsi"/>
          <w:sz w:val="22"/>
          <w:szCs w:val="22"/>
          <w:lang w:val="pl-PL"/>
        </w:rPr>
        <w:t xml:space="preserve"> </w:t>
      </w:r>
      <w:r w:rsidR="00677771">
        <w:rPr>
          <w:rFonts w:asciiTheme="majorHAnsi" w:eastAsiaTheme="minorHAnsi" w:hAnsiTheme="majorHAnsi"/>
          <w:sz w:val="22"/>
          <w:szCs w:val="22"/>
          <w:lang w:val="pl-PL"/>
        </w:rPr>
        <w:t xml:space="preserve">A to nie koniec </w:t>
      </w:r>
      <w:r w:rsidR="00381AE0">
        <w:rPr>
          <w:rFonts w:asciiTheme="majorHAnsi" w:eastAsiaTheme="minorHAnsi" w:hAnsiTheme="majorHAnsi"/>
          <w:sz w:val="22"/>
          <w:szCs w:val="22"/>
          <w:lang w:val="pl-PL"/>
        </w:rPr>
        <w:t>niespodzianek</w:t>
      </w:r>
      <w:r w:rsidR="00677771">
        <w:rPr>
          <w:rFonts w:asciiTheme="majorHAnsi" w:eastAsiaTheme="minorHAnsi" w:hAnsiTheme="majorHAnsi"/>
          <w:sz w:val="22"/>
          <w:szCs w:val="22"/>
          <w:lang w:val="pl-PL"/>
        </w:rPr>
        <w:t xml:space="preserve">! Jesienią w sklepach pojawią się Truckerki w wersji </w:t>
      </w:r>
      <w:r w:rsidR="00677771" w:rsidRPr="00677771">
        <w:rPr>
          <w:rFonts w:asciiTheme="majorHAnsi" w:eastAsiaTheme="minorHAnsi" w:hAnsiTheme="majorHAnsi"/>
          <w:i/>
          <w:sz w:val="22"/>
          <w:szCs w:val="22"/>
          <w:lang w:val="pl-PL"/>
        </w:rPr>
        <w:t>Warm</w:t>
      </w:r>
      <w:r w:rsidR="00677771" w:rsidRPr="00677771">
        <w:rPr>
          <w:rFonts w:asciiTheme="majorHAnsi" w:eastAsiaTheme="minorHAnsi" w:hAnsiTheme="majorHAnsi"/>
          <w:sz w:val="22"/>
          <w:szCs w:val="22"/>
          <w:lang w:val="pl-PL"/>
        </w:rPr>
        <w:t>,</w:t>
      </w:r>
      <w:r w:rsidR="00677771" w:rsidRPr="00677771">
        <w:rPr>
          <w:rFonts w:asciiTheme="majorHAnsi" w:eastAsiaTheme="minorHAnsi" w:hAnsiTheme="majorHAnsi"/>
          <w:i/>
          <w:sz w:val="22"/>
          <w:szCs w:val="22"/>
          <w:lang w:val="pl-PL"/>
        </w:rPr>
        <w:t xml:space="preserve"> Warmer</w:t>
      </w:r>
      <w:r w:rsidR="00677771" w:rsidRPr="00677771">
        <w:rPr>
          <w:rFonts w:asciiTheme="majorHAnsi" w:eastAsiaTheme="minorHAnsi" w:hAnsiTheme="majorHAnsi"/>
          <w:sz w:val="22"/>
          <w:szCs w:val="22"/>
          <w:lang w:val="pl-PL"/>
        </w:rPr>
        <w:t>,</w:t>
      </w:r>
      <w:r w:rsidR="00677771" w:rsidRPr="00677771">
        <w:rPr>
          <w:rFonts w:asciiTheme="majorHAnsi" w:eastAsiaTheme="minorHAnsi" w:hAnsiTheme="majorHAnsi"/>
          <w:i/>
          <w:sz w:val="22"/>
          <w:szCs w:val="22"/>
          <w:lang w:val="pl-PL"/>
        </w:rPr>
        <w:t xml:space="preserve"> Warmest</w:t>
      </w:r>
      <w:r w:rsidR="00B11AAE">
        <w:rPr>
          <w:rFonts w:asciiTheme="majorHAnsi" w:eastAsiaTheme="minorHAnsi" w:hAnsiTheme="majorHAnsi"/>
          <w:sz w:val="22"/>
          <w:szCs w:val="22"/>
          <w:lang w:val="pl-PL"/>
        </w:rPr>
        <w:t xml:space="preserve">. </w:t>
      </w:r>
      <w:r w:rsidR="00B11AAE">
        <w:rPr>
          <w:rFonts w:asciiTheme="majorHAnsi" w:hAnsiTheme="majorHAnsi" w:cs="Arial"/>
          <w:sz w:val="22"/>
          <w:szCs w:val="22"/>
          <w:lang w:val="pl-PL"/>
        </w:rPr>
        <w:t>Trzy kurtki i trzy stopnie ocieplenia pozwolą na dżinsowy total look przez cały rok.</w:t>
      </w:r>
    </w:p>
    <w:p w:rsidR="00571182" w:rsidRPr="00571182" w:rsidRDefault="00571182" w:rsidP="00571182">
      <w:pPr>
        <w:spacing w:line="276" w:lineRule="auto"/>
        <w:jc w:val="both"/>
        <w:rPr>
          <w:rFonts w:asciiTheme="majorHAnsi" w:eastAsiaTheme="minorHAnsi" w:hAnsiTheme="majorHAnsi"/>
          <w:sz w:val="22"/>
          <w:szCs w:val="22"/>
          <w:lang w:val="pl-PL"/>
        </w:rPr>
      </w:pPr>
    </w:p>
    <w:p w:rsidR="00381AE0" w:rsidRDefault="00571182" w:rsidP="00571182">
      <w:pPr>
        <w:spacing w:line="276" w:lineRule="auto"/>
        <w:jc w:val="both"/>
        <w:rPr>
          <w:rFonts w:asciiTheme="majorHAnsi" w:eastAsiaTheme="minorHAnsi" w:hAnsiTheme="majorHAnsi"/>
          <w:sz w:val="22"/>
          <w:szCs w:val="22"/>
          <w:lang w:val="pl-PL"/>
        </w:rPr>
      </w:pPr>
      <w:r w:rsidRPr="00571182">
        <w:rPr>
          <w:rFonts w:asciiTheme="majorHAnsi" w:eastAsiaTheme="minorHAnsi" w:hAnsiTheme="majorHAnsi"/>
          <w:sz w:val="22"/>
          <w:szCs w:val="22"/>
          <w:lang w:val="pl-PL"/>
        </w:rPr>
        <w:t>Kolorystyka w nadchodzącym sezonie nawiązuje do</w:t>
      </w:r>
      <w:r w:rsidR="00381AE0">
        <w:rPr>
          <w:rFonts w:asciiTheme="majorHAnsi" w:eastAsiaTheme="minorHAnsi" w:hAnsiTheme="majorHAnsi"/>
          <w:sz w:val="22"/>
          <w:szCs w:val="22"/>
          <w:lang w:val="pl-PL"/>
        </w:rPr>
        <w:t xml:space="preserve"> górskiego klimatu. Intensywne, ciepłe kolory, kolorowe nadruki oraz odcienie czerwieni i granatu przypadły do gustu wszystkim zaproszonym. </w:t>
      </w:r>
    </w:p>
    <w:p w:rsidR="00571182" w:rsidRPr="00571182" w:rsidRDefault="00571182" w:rsidP="00571182">
      <w:pPr>
        <w:spacing w:line="276" w:lineRule="auto"/>
        <w:jc w:val="both"/>
        <w:rPr>
          <w:rFonts w:asciiTheme="majorHAnsi" w:eastAsiaTheme="minorHAnsi" w:hAnsiTheme="majorHAnsi"/>
          <w:sz w:val="22"/>
          <w:szCs w:val="22"/>
          <w:lang w:val="pl-PL"/>
        </w:rPr>
      </w:pPr>
    </w:p>
    <w:p w:rsidR="00571182" w:rsidRPr="00571182" w:rsidRDefault="00571182" w:rsidP="00571182">
      <w:pPr>
        <w:spacing w:line="276" w:lineRule="auto"/>
        <w:jc w:val="both"/>
        <w:rPr>
          <w:rFonts w:asciiTheme="majorHAnsi" w:eastAsiaTheme="minorHAnsi" w:hAnsiTheme="majorHAnsi"/>
          <w:sz w:val="22"/>
          <w:szCs w:val="22"/>
          <w:lang w:val="pl-PL"/>
        </w:rPr>
      </w:pPr>
      <w:r w:rsidRPr="00571182">
        <w:rPr>
          <w:rFonts w:asciiTheme="majorHAnsi" w:eastAsiaTheme="minorHAnsi" w:hAnsiTheme="majorHAnsi"/>
          <w:sz w:val="22"/>
          <w:szCs w:val="22"/>
          <w:lang w:val="pl-PL"/>
        </w:rPr>
        <w:t xml:space="preserve">Wśród zaproszonych gości pojawili się dziennikarze, styliści oraz przyjaciele marki Levi’s® m.in. </w:t>
      </w:r>
      <w:r w:rsidR="00381AE0">
        <w:rPr>
          <w:rFonts w:asciiTheme="majorHAnsi" w:eastAsiaTheme="minorHAnsi" w:hAnsiTheme="majorHAnsi"/>
          <w:sz w:val="22"/>
          <w:szCs w:val="22"/>
          <w:lang w:val="pl-PL"/>
        </w:rPr>
        <w:t xml:space="preserve">Karolina Gilon, Radek Pestka, blogerki Jessica Mercedes, Style On by Kinga i Rebellook. Na Press Day’u nie zabrakło znakomitej muzyki. Specjalnie dla marki Levi’s® zagrał zespół Xxanaxx.  </w:t>
      </w:r>
      <w:r w:rsidRPr="00571182">
        <w:rPr>
          <w:rFonts w:asciiTheme="majorHAnsi" w:eastAsiaTheme="minorHAnsi" w:hAnsiTheme="majorHAnsi"/>
          <w:sz w:val="22"/>
          <w:szCs w:val="22"/>
          <w:lang w:val="pl-PL"/>
        </w:rPr>
        <w:t xml:space="preserve"> </w:t>
      </w:r>
    </w:p>
    <w:p w:rsidR="003F049C" w:rsidRDefault="003F049C" w:rsidP="00A241BC">
      <w:pPr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2"/>
          <w:lang w:val="pl-PL"/>
        </w:rPr>
      </w:pPr>
    </w:p>
    <w:p w:rsidR="003F049C" w:rsidRPr="00516BBF" w:rsidRDefault="00F46311" w:rsidP="00A241BC">
      <w:pPr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2"/>
          <w:u w:val="single"/>
          <w:lang w:val="pl-PL"/>
        </w:rPr>
      </w:pPr>
      <w:r w:rsidRPr="00516BBF">
        <w:rPr>
          <w:rFonts w:asciiTheme="majorHAnsi" w:hAnsiTheme="majorHAnsi" w:cs="Arial"/>
          <w:b/>
          <w:bCs/>
          <w:sz w:val="22"/>
          <w:szCs w:val="22"/>
          <w:u w:val="single"/>
          <w:lang w:val="pl-PL"/>
        </w:rPr>
        <w:t>O marce LEVI’S®</w:t>
      </w:r>
    </w:p>
    <w:p w:rsidR="00B968BB" w:rsidRPr="0030433A" w:rsidRDefault="00F46311" w:rsidP="00A241BC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pl-PL"/>
        </w:rPr>
      </w:pPr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 xml:space="preserve">Marka Levi’s® stanowi uosobienie klasycznego i swobodnego amerykańskiego stylu. Od czasu ich wynalezienia przez Levi Strauss &amp; Co. w 1873 roku, dżinsy Levi’s® stały się najbardziej rozpoznawalnymi spodniami na świecie. Dziś marka Levi’s® dalej rozwija swojego niepohamowanego pionierskiego i innowacyjnego ducha, który jest niespotykany w branży </w:t>
      </w:r>
      <w:r w:rsidRPr="0030433A">
        <w:rPr>
          <w:rFonts w:asciiTheme="majorHAnsi" w:hAnsiTheme="majorHAnsi" w:cs="Arial"/>
          <w:bCs/>
          <w:sz w:val="22"/>
          <w:szCs w:val="22"/>
          <w:lang w:val="pl-PL"/>
        </w:rPr>
        <w:lastRenderedPageBreak/>
        <w:t xml:space="preserve">odzieżowej. Nasz wybór odzieży denimowej i akcesoriów, dostępny w ponad 110 krajach, pozwala ludziom na całym świecie wyrazić ich osobisty styl. Aby uzyskać więcej informacji na temat marki Levi’s® jej produktów i salonów sprzedaży, odwiedź www.levi.com. </w:t>
      </w:r>
      <w:r w:rsidR="00897B6F" w:rsidRPr="0030433A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pl-PL"/>
        </w:rPr>
        <w:softHyphen/>
      </w:r>
      <w:r w:rsidR="00897B6F" w:rsidRPr="0030433A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pl-PL"/>
        </w:rPr>
        <w:softHyphen/>
      </w:r>
    </w:p>
    <w:p w:rsidR="00AF6034" w:rsidRPr="0030433A" w:rsidRDefault="00AF6034" w:rsidP="00A241BC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sectPr w:rsidR="00AF6034" w:rsidRPr="0030433A" w:rsidSect="00F46311">
      <w:headerReference w:type="default" r:id="rId9"/>
      <w:pgSz w:w="12240" w:h="15840"/>
      <w:pgMar w:top="1440" w:right="1800" w:bottom="1440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5B" w:rsidRDefault="0073555B" w:rsidP="004C5D57">
      <w:r>
        <w:separator/>
      </w:r>
    </w:p>
  </w:endnote>
  <w:endnote w:type="continuationSeparator" w:id="0">
    <w:p w:rsidR="0073555B" w:rsidRDefault="0073555B" w:rsidP="004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5B" w:rsidRDefault="0073555B" w:rsidP="004C5D57">
      <w:r>
        <w:separator/>
      </w:r>
    </w:p>
  </w:footnote>
  <w:footnote w:type="continuationSeparator" w:id="0">
    <w:p w:rsidR="0073555B" w:rsidRDefault="0073555B" w:rsidP="004C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BF" w:rsidRDefault="00516BBF" w:rsidP="00F46311">
    <w:pPr>
      <w:pStyle w:val="Nagwek"/>
      <w:ind w:left="-567"/>
    </w:pPr>
    <w:r w:rsidRPr="00F46311">
      <w:rPr>
        <w:noProof/>
        <w:lang w:val="pl-PL" w:eastAsia="pl-PL"/>
      </w:rPr>
      <w:drawing>
        <wp:inline distT="0" distB="0" distL="0" distR="0" wp14:anchorId="109B8B6D" wp14:editId="3A407E42">
          <wp:extent cx="2529840" cy="955040"/>
          <wp:effectExtent l="0" t="0" r="10160" b="10160"/>
          <wp:docPr id="3" name="Picture 2" descr="Macintosh HD:Users:moss15:Desktop:LIVEINLE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ss15:Desktop:LIVEINLEV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BBF" w:rsidRDefault="00516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2DA"/>
    <w:multiLevelType w:val="hybridMultilevel"/>
    <w:tmpl w:val="2B524258"/>
    <w:lvl w:ilvl="0" w:tplc="F484FA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6"/>
    <w:rsid w:val="000011AC"/>
    <w:rsid w:val="00013AD7"/>
    <w:rsid w:val="00051D5B"/>
    <w:rsid w:val="00071870"/>
    <w:rsid w:val="00086ECD"/>
    <w:rsid w:val="0009336D"/>
    <w:rsid w:val="000B0037"/>
    <w:rsid w:val="000B3588"/>
    <w:rsid w:val="000B6D9F"/>
    <w:rsid w:val="00126D32"/>
    <w:rsid w:val="0014529C"/>
    <w:rsid w:val="00150B47"/>
    <w:rsid w:val="00157338"/>
    <w:rsid w:val="00161289"/>
    <w:rsid w:val="00162104"/>
    <w:rsid w:val="00164388"/>
    <w:rsid w:val="001902DA"/>
    <w:rsid w:val="001A089F"/>
    <w:rsid w:val="001A1DBB"/>
    <w:rsid w:val="001C370C"/>
    <w:rsid w:val="001E20AF"/>
    <w:rsid w:val="001F11AA"/>
    <w:rsid w:val="00282AB0"/>
    <w:rsid w:val="002A0C40"/>
    <w:rsid w:val="002C0459"/>
    <w:rsid w:val="002E6466"/>
    <w:rsid w:val="0030433A"/>
    <w:rsid w:val="003113BA"/>
    <w:rsid w:val="003674A8"/>
    <w:rsid w:val="00381AE0"/>
    <w:rsid w:val="003B1C0C"/>
    <w:rsid w:val="003B7EE7"/>
    <w:rsid w:val="003F049C"/>
    <w:rsid w:val="00426BB9"/>
    <w:rsid w:val="0044257D"/>
    <w:rsid w:val="00464D69"/>
    <w:rsid w:val="00486213"/>
    <w:rsid w:val="00486262"/>
    <w:rsid w:val="004B58A2"/>
    <w:rsid w:val="004C5D57"/>
    <w:rsid w:val="004E10B2"/>
    <w:rsid w:val="00516BBF"/>
    <w:rsid w:val="00517DE6"/>
    <w:rsid w:val="0053272C"/>
    <w:rsid w:val="005355E9"/>
    <w:rsid w:val="00553F69"/>
    <w:rsid w:val="00571182"/>
    <w:rsid w:val="005C7CF8"/>
    <w:rsid w:val="005D0401"/>
    <w:rsid w:val="005F2264"/>
    <w:rsid w:val="005F64D5"/>
    <w:rsid w:val="00610BC8"/>
    <w:rsid w:val="006116DB"/>
    <w:rsid w:val="00612949"/>
    <w:rsid w:val="00620148"/>
    <w:rsid w:val="00630831"/>
    <w:rsid w:val="00633EB5"/>
    <w:rsid w:val="0063421A"/>
    <w:rsid w:val="00640AC0"/>
    <w:rsid w:val="00645C52"/>
    <w:rsid w:val="006506ED"/>
    <w:rsid w:val="00651036"/>
    <w:rsid w:val="00667EEB"/>
    <w:rsid w:val="00677771"/>
    <w:rsid w:val="00687CA7"/>
    <w:rsid w:val="00696D09"/>
    <w:rsid w:val="006B3D61"/>
    <w:rsid w:val="006F30EF"/>
    <w:rsid w:val="006F56C5"/>
    <w:rsid w:val="00703850"/>
    <w:rsid w:val="00727328"/>
    <w:rsid w:val="00731314"/>
    <w:rsid w:val="0073555B"/>
    <w:rsid w:val="00771532"/>
    <w:rsid w:val="00794806"/>
    <w:rsid w:val="007B6667"/>
    <w:rsid w:val="007C1CC8"/>
    <w:rsid w:val="007D6679"/>
    <w:rsid w:val="00800F6A"/>
    <w:rsid w:val="008016B9"/>
    <w:rsid w:val="00813849"/>
    <w:rsid w:val="00817377"/>
    <w:rsid w:val="008467AB"/>
    <w:rsid w:val="008525EC"/>
    <w:rsid w:val="008557B1"/>
    <w:rsid w:val="00864A6A"/>
    <w:rsid w:val="00873750"/>
    <w:rsid w:val="00897B6F"/>
    <w:rsid w:val="008A0DDD"/>
    <w:rsid w:val="008B21B7"/>
    <w:rsid w:val="008B3240"/>
    <w:rsid w:val="008C3055"/>
    <w:rsid w:val="008F254C"/>
    <w:rsid w:val="00904BF7"/>
    <w:rsid w:val="00911BB9"/>
    <w:rsid w:val="0091691F"/>
    <w:rsid w:val="00932B49"/>
    <w:rsid w:val="00935425"/>
    <w:rsid w:val="00945F29"/>
    <w:rsid w:val="00957B8E"/>
    <w:rsid w:val="00970F36"/>
    <w:rsid w:val="009734C9"/>
    <w:rsid w:val="00983440"/>
    <w:rsid w:val="009E2F65"/>
    <w:rsid w:val="00A241BC"/>
    <w:rsid w:val="00A307FD"/>
    <w:rsid w:val="00A607F6"/>
    <w:rsid w:val="00A80495"/>
    <w:rsid w:val="00A83126"/>
    <w:rsid w:val="00AA2BE3"/>
    <w:rsid w:val="00AB30E6"/>
    <w:rsid w:val="00AF6034"/>
    <w:rsid w:val="00B11AAE"/>
    <w:rsid w:val="00B20A3C"/>
    <w:rsid w:val="00B77952"/>
    <w:rsid w:val="00B80E7B"/>
    <w:rsid w:val="00B8346D"/>
    <w:rsid w:val="00B968BB"/>
    <w:rsid w:val="00BF19AE"/>
    <w:rsid w:val="00C03C2C"/>
    <w:rsid w:val="00C06CAC"/>
    <w:rsid w:val="00C120DC"/>
    <w:rsid w:val="00C41EDD"/>
    <w:rsid w:val="00C44C22"/>
    <w:rsid w:val="00C81120"/>
    <w:rsid w:val="00C93503"/>
    <w:rsid w:val="00C97D5F"/>
    <w:rsid w:val="00CA4B02"/>
    <w:rsid w:val="00CC1691"/>
    <w:rsid w:val="00CC51E1"/>
    <w:rsid w:val="00CD6AB5"/>
    <w:rsid w:val="00CD7112"/>
    <w:rsid w:val="00D00E71"/>
    <w:rsid w:val="00D07982"/>
    <w:rsid w:val="00D106E4"/>
    <w:rsid w:val="00D45C8A"/>
    <w:rsid w:val="00D74C1C"/>
    <w:rsid w:val="00D80729"/>
    <w:rsid w:val="00D845B9"/>
    <w:rsid w:val="00DA10B5"/>
    <w:rsid w:val="00DB65CE"/>
    <w:rsid w:val="00DE3B59"/>
    <w:rsid w:val="00E01283"/>
    <w:rsid w:val="00E2371B"/>
    <w:rsid w:val="00E30E74"/>
    <w:rsid w:val="00E46480"/>
    <w:rsid w:val="00EB4C7C"/>
    <w:rsid w:val="00EC1A82"/>
    <w:rsid w:val="00EC5BCC"/>
    <w:rsid w:val="00ED5137"/>
    <w:rsid w:val="00EE2936"/>
    <w:rsid w:val="00EE3C32"/>
    <w:rsid w:val="00EF6A2D"/>
    <w:rsid w:val="00F46311"/>
    <w:rsid w:val="00F519BB"/>
    <w:rsid w:val="00F65371"/>
    <w:rsid w:val="00F70C39"/>
    <w:rsid w:val="00F758CE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D48BC-6D37-45B1-BB4D-1F71E39F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A607F6"/>
    <w:rPr>
      <w:rFonts w:ascii="Cambria" w:eastAsia="Cambria" w:hAnsi="Cambria" w:cs="Cambria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F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F6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C5D5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C5D5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57"/>
  </w:style>
  <w:style w:type="paragraph" w:styleId="Stopka">
    <w:name w:val="footer"/>
    <w:basedOn w:val="Normalny"/>
    <w:link w:val="StopkaZnak"/>
    <w:uiPriority w:val="99"/>
    <w:unhideWhenUsed/>
    <w:rsid w:val="004C5D5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57"/>
  </w:style>
  <w:style w:type="character" w:styleId="Hipercze">
    <w:name w:val="Hyperlink"/>
    <w:basedOn w:val="Domylnaczcionkaakapitu"/>
    <w:uiPriority w:val="99"/>
    <w:unhideWhenUsed/>
    <w:rsid w:val="004C5D57"/>
    <w:rPr>
      <w:color w:val="0000FF"/>
      <w:u w:val="single"/>
    </w:rPr>
  </w:style>
  <w:style w:type="table" w:styleId="Tabela-Siatka">
    <w:name w:val="Table Grid"/>
    <w:basedOn w:val="Standardowy"/>
    <w:uiPriority w:val="59"/>
    <w:rsid w:val="0048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9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9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1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janiszewska@aligan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8463-7AF5-4206-8DCA-997413F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Levi Strauss &amp; Co.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Strauss</dc:creator>
  <cp:lastModifiedBy>Aliganza</cp:lastModifiedBy>
  <cp:revision>2</cp:revision>
  <cp:lastPrinted>2015-07-09T11:44:00Z</cp:lastPrinted>
  <dcterms:created xsi:type="dcterms:W3CDTF">2016-06-07T09:57:00Z</dcterms:created>
  <dcterms:modified xsi:type="dcterms:W3CDTF">2016-06-07T09:57:00Z</dcterms:modified>
</cp:coreProperties>
</file>