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59907" w14:textId="77777777" w:rsidR="000B3370" w:rsidRPr="00B34E56" w:rsidRDefault="000B3370">
      <w:pPr>
        <w:spacing w:after="0" w:line="276" w:lineRule="auto"/>
        <w:rPr>
          <w:rFonts w:asciiTheme="majorHAnsi" w:hAnsiTheme="majorHAnsi" w:cstheme="majorHAnsi"/>
          <w:b/>
          <w:strike/>
        </w:rPr>
      </w:pPr>
    </w:p>
    <w:p w14:paraId="2A459908" w14:textId="77777777" w:rsidR="000B3370" w:rsidRPr="00B34E56" w:rsidRDefault="006A3CA4">
      <w:pPr>
        <w:spacing w:after="0" w:line="276" w:lineRule="auto"/>
        <w:jc w:val="center"/>
        <w:rPr>
          <w:rFonts w:asciiTheme="majorHAnsi" w:hAnsiTheme="majorHAnsi" w:cstheme="majorHAnsi"/>
          <w:b/>
        </w:rPr>
      </w:pPr>
      <w:r w:rsidRPr="00B34E56">
        <w:rPr>
          <w:rFonts w:asciiTheme="majorHAnsi" w:hAnsiTheme="majorHAnsi" w:cstheme="majorHAnsi"/>
          <w:b/>
        </w:rPr>
        <w:t xml:space="preserve">Kobiety w IT zmieniają branżę od środka. </w:t>
      </w:r>
      <w:r w:rsidRPr="00B34E56">
        <w:rPr>
          <w:rFonts w:asciiTheme="majorHAnsi" w:hAnsiTheme="majorHAnsi" w:cstheme="majorHAnsi"/>
          <w:b/>
          <w:highlight w:val="white"/>
        </w:rPr>
        <w:t>Ruszył nabór do czwartej edycji Dare IT programu mentoringowego dla kobiet</w:t>
      </w:r>
    </w:p>
    <w:p w14:paraId="2A459909" w14:textId="77777777" w:rsidR="000B3370" w:rsidRPr="00B34E56" w:rsidRDefault="000B3370">
      <w:pPr>
        <w:spacing w:after="0" w:line="276" w:lineRule="auto"/>
        <w:jc w:val="both"/>
        <w:rPr>
          <w:rFonts w:asciiTheme="majorHAnsi" w:hAnsiTheme="majorHAnsi" w:cstheme="majorHAnsi"/>
          <w:b/>
        </w:rPr>
      </w:pPr>
    </w:p>
    <w:p w14:paraId="2A45990A" w14:textId="77777777" w:rsidR="000B3370" w:rsidRPr="00B34E56" w:rsidRDefault="006A3CA4">
      <w:pPr>
        <w:spacing w:after="0" w:line="276" w:lineRule="auto"/>
        <w:jc w:val="both"/>
        <w:rPr>
          <w:rFonts w:asciiTheme="majorHAnsi" w:hAnsiTheme="majorHAnsi" w:cstheme="majorHAnsi"/>
          <w:b/>
        </w:rPr>
      </w:pPr>
      <w:r w:rsidRPr="00B34E56">
        <w:rPr>
          <w:rFonts w:asciiTheme="majorHAnsi" w:hAnsiTheme="majorHAnsi" w:cstheme="majorHAnsi"/>
          <w:b/>
        </w:rPr>
        <w:t xml:space="preserve">Trwa nabór do kolejnej edycji programu Dare IT, w ramach którego 200 ekspertek z topowych firm technologicznych podzieli się wiedzą i doświadczeniem, by pomóc innym kobietom znaleźć pierwszą pracę w branży. Do tej pory, dzięki programowi, pracę w IT zaczęła ponad setka kobiet. Inicjatywa zwróciła też uwagę naukowców ze Stanford University, jednej z najlepszych uczelni wyższych na świecie. Wspólnie z Dare IT zrealizują projekt badawczy, którego wyniki pomogą w tworzeniu jeszcze bardziej efektywnych działań w ramach Dare IT. Czwarta edycja organizowana jest również we współpracy z popularnymi pracodawcami w branży IT – Allegro, ING Bank Śląski, </w:t>
      </w:r>
      <w:proofErr w:type="spellStart"/>
      <w:r w:rsidRPr="00B34E56">
        <w:rPr>
          <w:rFonts w:asciiTheme="majorHAnsi" w:hAnsiTheme="majorHAnsi" w:cstheme="majorHAnsi"/>
          <w:b/>
        </w:rPr>
        <w:t>intive</w:t>
      </w:r>
      <w:proofErr w:type="spellEnd"/>
      <w:r w:rsidRPr="00B34E56">
        <w:rPr>
          <w:rFonts w:asciiTheme="majorHAnsi" w:hAnsiTheme="majorHAnsi" w:cstheme="majorHAnsi"/>
          <w:b/>
        </w:rPr>
        <w:t xml:space="preserve"> i dwunastoma innymi.   </w:t>
      </w:r>
    </w:p>
    <w:p w14:paraId="2A45990B" w14:textId="77777777" w:rsidR="000B3370" w:rsidRPr="00B34E56" w:rsidRDefault="000B3370">
      <w:pPr>
        <w:spacing w:after="0" w:line="276" w:lineRule="auto"/>
        <w:jc w:val="both"/>
        <w:rPr>
          <w:rFonts w:asciiTheme="majorHAnsi" w:hAnsiTheme="majorHAnsi" w:cstheme="majorHAnsi"/>
          <w:b/>
        </w:rPr>
      </w:pPr>
    </w:p>
    <w:p w14:paraId="2A45990C" w14:textId="77777777" w:rsidR="000B3370" w:rsidRPr="00B34E56" w:rsidRDefault="006A3CA4">
      <w:pPr>
        <w:jc w:val="both"/>
        <w:rPr>
          <w:rFonts w:asciiTheme="majorHAnsi" w:hAnsiTheme="majorHAnsi" w:cstheme="majorHAnsi"/>
          <w:i/>
          <w:highlight w:val="yellow"/>
        </w:rPr>
      </w:pPr>
      <w:r w:rsidRPr="00B34E56">
        <w:rPr>
          <w:rFonts w:asciiTheme="majorHAnsi" w:hAnsiTheme="majorHAnsi" w:cstheme="majorHAnsi"/>
          <w:highlight w:val="white"/>
        </w:rPr>
        <w:t xml:space="preserve">Branża IT – z </w:t>
      </w:r>
      <w:hyperlink r:id="rId11">
        <w:r w:rsidRPr="00B34E56">
          <w:rPr>
            <w:rFonts w:asciiTheme="majorHAnsi" w:hAnsiTheme="majorHAnsi" w:cstheme="majorHAnsi"/>
            <w:color w:val="1155CC"/>
            <w:highlight w:val="white"/>
            <w:u w:val="single"/>
          </w:rPr>
          <w:t>siedemnastoprocentową reprezentacją kobiet</w:t>
        </w:r>
      </w:hyperlink>
      <w:r w:rsidRPr="00B34E56">
        <w:rPr>
          <w:rFonts w:asciiTheme="majorHAnsi" w:hAnsiTheme="majorHAnsi" w:cstheme="majorHAnsi"/>
          <w:highlight w:val="white"/>
        </w:rPr>
        <w:t xml:space="preserve"> – od lat stanowi jeden z bardziej zmaskulinizowanych sektorów rynku. Równocześnie, to IT ma coraz większy wpływ na to, jak zmienia się dzisiejszy świat. Działania Dare IT skupione są wokół tego, aby jak najwięcej kobiet było częścią tych zmian.</w:t>
      </w:r>
    </w:p>
    <w:p w14:paraId="2A45990D" w14:textId="77777777" w:rsidR="000B3370" w:rsidRPr="00B34E56" w:rsidRDefault="006A3CA4">
      <w:pPr>
        <w:spacing w:after="0" w:line="240" w:lineRule="auto"/>
        <w:jc w:val="both"/>
        <w:rPr>
          <w:rFonts w:asciiTheme="majorHAnsi" w:hAnsiTheme="majorHAnsi" w:cstheme="majorHAnsi"/>
          <w:color w:val="3C4043"/>
        </w:rPr>
      </w:pPr>
      <w:r w:rsidRPr="00B34E56">
        <w:rPr>
          <w:rFonts w:asciiTheme="majorHAnsi" w:hAnsiTheme="majorHAnsi" w:cstheme="majorHAnsi"/>
          <w:i/>
        </w:rPr>
        <w:t xml:space="preserve">– IT to jedna z tych branż, której zakres działania i tendencja do łamania dotychczasowego status quo najlepiej mogą sprostać wyzwaniom współczesnego świata. Efektywność we wprowadzaniu zmian pozytywnych społecznie i likwidujących lukę płacową można jeszcze dodatkowo poprawić, zwiększając rolę kobiet w firmach tego sektora. Właśnie dlatego Deloitte zdecydował się na udział we wspólnym programie </w:t>
      </w:r>
      <w:proofErr w:type="spellStart"/>
      <w:r w:rsidRPr="00B34E56">
        <w:rPr>
          <w:rFonts w:asciiTheme="majorHAnsi" w:hAnsiTheme="majorHAnsi" w:cstheme="majorHAnsi"/>
          <w:i/>
        </w:rPr>
        <w:t>mentoringowym</w:t>
      </w:r>
      <w:proofErr w:type="spellEnd"/>
      <w:r w:rsidRPr="00B34E56">
        <w:rPr>
          <w:rFonts w:asciiTheme="majorHAnsi" w:hAnsiTheme="majorHAnsi" w:cstheme="majorHAnsi"/>
          <w:i/>
        </w:rPr>
        <w:t xml:space="preserve"> z Dare IT. Przyszłość branży informatycznej może tylko zyskać na polityce </w:t>
      </w:r>
      <w:proofErr w:type="spellStart"/>
      <w:r w:rsidRPr="00B34E56">
        <w:rPr>
          <w:rFonts w:asciiTheme="majorHAnsi" w:hAnsiTheme="majorHAnsi" w:cstheme="majorHAnsi"/>
          <w:i/>
        </w:rPr>
        <w:t>inkluzywności</w:t>
      </w:r>
      <w:proofErr w:type="spellEnd"/>
      <w:r w:rsidRPr="00B34E56">
        <w:rPr>
          <w:rFonts w:asciiTheme="majorHAnsi" w:hAnsiTheme="majorHAnsi" w:cstheme="majorHAnsi"/>
          <w:i/>
        </w:rPr>
        <w:t xml:space="preserve">, hołdowaniu różnorodności i dostrzeganiu potencjału kobiet </w:t>
      </w:r>
      <w:r w:rsidRPr="00B34E56">
        <w:rPr>
          <w:rFonts w:asciiTheme="majorHAnsi" w:hAnsiTheme="majorHAnsi" w:cstheme="majorHAnsi"/>
        </w:rPr>
        <w:t xml:space="preserve">– mówi Aleksander </w:t>
      </w:r>
      <w:proofErr w:type="spellStart"/>
      <w:r w:rsidRPr="00B34E56">
        <w:rPr>
          <w:rFonts w:asciiTheme="majorHAnsi" w:hAnsiTheme="majorHAnsi" w:cstheme="majorHAnsi"/>
        </w:rPr>
        <w:t>Pruziński</w:t>
      </w:r>
      <w:proofErr w:type="spellEnd"/>
      <w:r w:rsidRPr="00B34E56">
        <w:rPr>
          <w:rFonts w:asciiTheme="majorHAnsi" w:hAnsiTheme="majorHAnsi" w:cstheme="majorHAnsi"/>
        </w:rPr>
        <w:t xml:space="preserve">, dyrektor w zespole </w:t>
      </w:r>
      <w:proofErr w:type="spellStart"/>
      <w:r w:rsidRPr="00B34E56">
        <w:rPr>
          <w:rFonts w:asciiTheme="majorHAnsi" w:hAnsiTheme="majorHAnsi" w:cstheme="majorHAnsi"/>
        </w:rPr>
        <w:t>Salesforce</w:t>
      </w:r>
      <w:proofErr w:type="spellEnd"/>
      <w:r w:rsidRPr="00B34E56">
        <w:rPr>
          <w:rFonts w:asciiTheme="majorHAnsi" w:hAnsiTheme="majorHAnsi" w:cstheme="majorHAnsi"/>
        </w:rPr>
        <w:t xml:space="preserve"> w Deloitte Digital.</w:t>
      </w:r>
    </w:p>
    <w:p w14:paraId="2A45990E" w14:textId="77777777" w:rsidR="000B3370" w:rsidRPr="00B34E56" w:rsidRDefault="006A3CA4">
      <w:pPr>
        <w:spacing w:before="240" w:after="240" w:line="276" w:lineRule="auto"/>
        <w:jc w:val="both"/>
        <w:rPr>
          <w:rFonts w:asciiTheme="majorHAnsi" w:hAnsiTheme="majorHAnsi" w:cstheme="majorHAnsi"/>
        </w:rPr>
      </w:pPr>
      <w:r w:rsidRPr="00B34E56">
        <w:rPr>
          <w:rFonts w:asciiTheme="majorHAnsi" w:hAnsiTheme="majorHAnsi" w:cstheme="majorHAnsi"/>
        </w:rPr>
        <w:t xml:space="preserve">Dare IT przynosi zamierzone rezultaty, dlatego kontynuując misję, </w:t>
      </w:r>
      <w:r w:rsidRPr="00B34E56">
        <w:rPr>
          <w:rFonts w:asciiTheme="majorHAnsi" w:hAnsiTheme="majorHAnsi" w:cstheme="majorHAnsi"/>
          <w:b/>
        </w:rPr>
        <w:t>15 września ruszył nabór do kolejnej, czwartej edycji Programu Dare IT</w:t>
      </w:r>
      <w:r w:rsidRPr="00B34E56">
        <w:rPr>
          <w:rFonts w:asciiTheme="majorHAnsi" w:hAnsiTheme="majorHAnsi" w:cstheme="majorHAnsi"/>
        </w:rPr>
        <w:t xml:space="preserve">. Tym razem organizacja chce pomóc aż 200 kobietom otrzymać pierwszą pracę w IT w wybranej przez nie dziedzinie. </w:t>
      </w:r>
    </w:p>
    <w:p w14:paraId="2A45990F" w14:textId="77777777" w:rsidR="000B3370" w:rsidRPr="00B34E56" w:rsidRDefault="006A3CA4">
      <w:pPr>
        <w:spacing w:before="240" w:after="240" w:line="276" w:lineRule="auto"/>
        <w:jc w:val="both"/>
        <w:rPr>
          <w:rFonts w:asciiTheme="majorHAnsi" w:hAnsiTheme="majorHAnsi" w:cstheme="majorHAnsi"/>
        </w:rPr>
      </w:pPr>
      <w:r w:rsidRPr="00B34E56">
        <w:rPr>
          <w:rFonts w:asciiTheme="majorHAnsi" w:hAnsiTheme="majorHAnsi" w:cstheme="majorHAnsi"/>
          <w:i/>
        </w:rPr>
        <w:t xml:space="preserve">– </w:t>
      </w:r>
      <w:r w:rsidRPr="00B34E56">
        <w:rPr>
          <w:rFonts w:asciiTheme="majorHAnsi" w:hAnsiTheme="majorHAnsi" w:cstheme="majorHAnsi"/>
          <w:i/>
          <w:highlight w:val="white"/>
        </w:rPr>
        <w:t xml:space="preserve">Dzięki programowi zdobyłam wiedzę, otrzymałam cenne rady i wskazówki, a pół roku później rozpoczęłam pracę w największym </w:t>
      </w:r>
      <w:proofErr w:type="spellStart"/>
      <w:r w:rsidRPr="00B34E56">
        <w:rPr>
          <w:rFonts w:asciiTheme="majorHAnsi" w:hAnsiTheme="majorHAnsi" w:cstheme="majorHAnsi"/>
          <w:i/>
          <w:highlight w:val="white"/>
        </w:rPr>
        <w:t>fintech’u</w:t>
      </w:r>
      <w:proofErr w:type="spellEnd"/>
      <w:r w:rsidRPr="00B34E56">
        <w:rPr>
          <w:rFonts w:asciiTheme="majorHAnsi" w:hAnsiTheme="majorHAnsi" w:cstheme="majorHAnsi"/>
          <w:i/>
          <w:highlight w:val="white"/>
        </w:rPr>
        <w:t xml:space="preserve"> w Europie  </w:t>
      </w:r>
      <w:r w:rsidRPr="00B34E56">
        <w:rPr>
          <w:rFonts w:asciiTheme="majorHAnsi" w:hAnsiTheme="majorHAnsi" w:cstheme="majorHAnsi"/>
          <w:i/>
        </w:rPr>
        <w:t xml:space="preserve">– </w:t>
      </w:r>
      <w:r w:rsidRPr="00B34E56">
        <w:rPr>
          <w:rFonts w:asciiTheme="majorHAnsi" w:hAnsiTheme="majorHAnsi" w:cstheme="majorHAnsi"/>
          <w:highlight w:val="white"/>
        </w:rPr>
        <w:t xml:space="preserve">wspomina Martyna, uczestniczka drugiej edycji programu mentoringowego, a obecnie Data </w:t>
      </w:r>
      <w:proofErr w:type="spellStart"/>
      <w:r w:rsidRPr="00B34E56">
        <w:rPr>
          <w:rFonts w:asciiTheme="majorHAnsi" w:hAnsiTheme="majorHAnsi" w:cstheme="majorHAnsi"/>
          <w:highlight w:val="white"/>
        </w:rPr>
        <w:t>Analyst</w:t>
      </w:r>
      <w:proofErr w:type="spellEnd"/>
      <w:r w:rsidRPr="00B34E56">
        <w:rPr>
          <w:rFonts w:asciiTheme="majorHAnsi" w:hAnsiTheme="majorHAnsi" w:cstheme="majorHAnsi"/>
          <w:highlight w:val="white"/>
        </w:rPr>
        <w:t xml:space="preserve"> w </w:t>
      </w:r>
      <w:proofErr w:type="spellStart"/>
      <w:r w:rsidRPr="00B34E56">
        <w:rPr>
          <w:rFonts w:asciiTheme="majorHAnsi" w:hAnsiTheme="majorHAnsi" w:cstheme="majorHAnsi"/>
          <w:highlight w:val="white"/>
        </w:rPr>
        <w:t>Klarnie</w:t>
      </w:r>
      <w:proofErr w:type="spellEnd"/>
      <w:r w:rsidRPr="00B34E56">
        <w:rPr>
          <w:rFonts w:asciiTheme="majorHAnsi" w:hAnsiTheme="majorHAnsi" w:cstheme="majorHAnsi"/>
          <w:highlight w:val="white"/>
        </w:rPr>
        <w:t xml:space="preserve"> (Berlin).</w:t>
      </w:r>
    </w:p>
    <w:p w14:paraId="2A459910" w14:textId="77777777" w:rsidR="000B3370" w:rsidRPr="00B34E56" w:rsidRDefault="006A3CA4">
      <w:pPr>
        <w:spacing w:before="240" w:after="240" w:line="276" w:lineRule="auto"/>
        <w:jc w:val="both"/>
        <w:rPr>
          <w:rFonts w:asciiTheme="majorHAnsi" w:hAnsiTheme="majorHAnsi" w:cstheme="majorHAnsi"/>
        </w:rPr>
      </w:pPr>
      <w:r w:rsidRPr="00B34E56">
        <w:rPr>
          <w:rFonts w:asciiTheme="majorHAnsi" w:hAnsiTheme="majorHAnsi" w:cstheme="majorHAnsi"/>
        </w:rPr>
        <w:t xml:space="preserve">Zgłoszenie może wysłać każda kobieta, która wiąże swoją przyszłość z branżą technologiczną, niezależnie od tego, czy będzie to jej pierwsza praca. Nie liczy się wiek czy pochodzenie. Podopieczne, oprócz wsparcia mentorki (ekspertki z branży IT) otrzymają dostęp do konsultacji ze specjalistami ds. HR, serii </w:t>
      </w:r>
      <w:proofErr w:type="spellStart"/>
      <w:r w:rsidRPr="00B34E56">
        <w:rPr>
          <w:rFonts w:asciiTheme="majorHAnsi" w:hAnsiTheme="majorHAnsi" w:cstheme="majorHAnsi"/>
        </w:rPr>
        <w:t>webinarów</w:t>
      </w:r>
      <w:proofErr w:type="spellEnd"/>
      <w:r w:rsidRPr="00B34E56">
        <w:rPr>
          <w:rFonts w:asciiTheme="majorHAnsi" w:hAnsiTheme="majorHAnsi" w:cstheme="majorHAnsi"/>
        </w:rPr>
        <w:t xml:space="preserve"> prowadzonych przez praktyków i praktyczki z branży IT oraz bezpośredni kontakt z pracodawcami.</w:t>
      </w:r>
    </w:p>
    <w:p w14:paraId="2A459911" w14:textId="77777777" w:rsidR="000B3370" w:rsidRPr="00B34E56" w:rsidRDefault="006A3CA4">
      <w:pPr>
        <w:spacing w:before="240" w:after="0" w:line="276" w:lineRule="auto"/>
        <w:jc w:val="both"/>
        <w:rPr>
          <w:rFonts w:asciiTheme="majorHAnsi" w:hAnsiTheme="majorHAnsi" w:cstheme="majorHAnsi"/>
          <w:b/>
        </w:rPr>
      </w:pPr>
      <w:r w:rsidRPr="00B34E56">
        <w:rPr>
          <w:rFonts w:asciiTheme="majorHAnsi" w:hAnsiTheme="majorHAnsi" w:cstheme="majorHAnsi"/>
          <w:b/>
        </w:rPr>
        <w:t xml:space="preserve">Program, który zainteresował branżę IT </w:t>
      </w:r>
    </w:p>
    <w:p w14:paraId="2A459912" w14:textId="77777777" w:rsidR="000B3370" w:rsidRPr="00B34E56" w:rsidRDefault="006A3CA4">
      <w:pPr>
        <w:spacing w:before="240" w:after="0" w:line="276" w:lineRule="auto"/>
        <w:jc w:val="both"/>
        <w:rPr>
          <w:rFonts w:asciiTheme="majorHAnsi" w:hAnsiTheme="majorHAnsi" w:cstheme="majorHAnsi"/>
        </w:rPr>
      </w:pPr>
      <w:r w:rsidRPr="00B34E56">
        <w:rPr>
          <w:rFonts w:asciiTheme="majorHAnsi" w:hAnsiTheme="majorHAnsi" w:cstheme="majorHAnsi"/>
        </w:rPr>
        <w:t>Od początku działania programu, Dare IT wsparło już 21  firm zajmujących się nowymi technologiami. Firmy - zarówno polskie, jak i międzynarodowe - dostrzegają, jak ważną rolę pełnią w kształtowaniu rynku pracy i zatrudnieniu kobiet.</w:t>
      </w:r>
    </w:p>
    <w:p w14:paraId="2A459913" w14:textId="77777777" w:rsidR="000B3370" w:rsidRPr="00B34E56" w:rsidRDefault="006A3CA4">
      <w:pPr>
        <w:spacing w:before="240" w:after="240" w:line="276" w:lineRule="auto"/>
        <w:jc w:val="both"/>
        <w:rPr>
          <w:rFonts w:asciiTheme="majorHAnsi" w:hAnsiTheme="majorHAnsi" w:cstheme="majorHAnsi"/>
        </w:rPr>
      </w:pPr>
      <w:r w:rsidRPr="00B34E56">
        <w:rPr>
          <w:rFonts w:asciiTheme="majorHAnsi" w:hAnsiTheme="majorHAnsi" w:cstheme="majorHAnsi"/>
          <w:i/>
        </w:rPr>
        <w:t xml:space="preserve">– Jesteśmy organizacją, która co roku mobilizuje setki kobiet z IT chcące wraz z nami zmieniać branżę od środka. Zaangażowanych w nasz program jest wiele podmiotów technologicznych, co pokazuje, że </w:t>
      </w:r>
      <w:r w:rsidRPr="00B34E56">
        <w:rPr>
          <w:rFonts w:asciiTheme="majorHAnsi" w:hAnsiTheme="majorHAnsi" w:cstheme="majorHAnsi"/>
          <w:i/>
        </w:rPr>
        <w:lastRenderedPageBreak/>
        <w:t xml:space="preserve">tematy </w:t>
      </w:r>
      <w:proofErr w:type="spellStart"/>
      <w:r w:rsidRPr="00B34E56">
        <w:rPr>
          <w:rFonts w:asciiTheme="majorHAnsi" w:hAnsiTheme="majorHAnsi" w:cstheme="majorHAnsi"/>
          <w:i/>
        </w:rPr>
        <w:t>inkluzywności</w:t>
      </w:r>
      <w:proofErr w:type="spellEnd"/>
      <w:r w:rsidRPr="00B34E56">
        <w:rPr>
          <w:rFonts w:asciiTheme="majorHAnsi" w:hAnsiTheme="majorHAnsi" w:cstheme="majorHAnsi"/>
          <w:i/>
        </w:rPr>
        <w:t xml:space="preserve"> i różnorodności są w Polsce coraz ważniejsze. To nas bardzo cieszy – </w:t>
      </w:r>
      <w:r w:rsidRPr="00B34E56">
        <w:rPr>
          <w:rFonts w:asciiTheme="majorHAnsi" w:hAnsiTheme="majorHAnsi" w:cstheme="majorHAnsi"/>
        </w:rPr>
        <w:t>mówi współzałożycielka Dare IT, Aleksandra Bis.</w:t>
      </w:r>
    </w:p>
    <w:p w14:paraId="2A459914" w14:textId="77777777" w:rsidR="000B3370" w:rsidRPr="00B34E56" w:rsidRDefault="006A3CA4">
      <w:pPr>
        <w:spacing w:before="240" w:after="240" w:line="276" w:lineRule="auto"/>
        <w:jc w:val="both"/>
        <w:rPr>
          <w:rFonts w:asciiTheme="majorHAnsi" w:hAnsiTheme="majorHAnsi" w:cstheme="majorHAnsi"/>
          <w:b/>
          <w:highlight w:val="red"/>
        </w:rPr>
      </w:pPr>
      <w:r w:rsidRPr="00B34E56">
        <w:rPr>
          <w:rFonts w:asciiTheme="majorHAnsi" w:hAnsiTheme="majorHAnsi" w:cstheme="majorHAnsi"/>
          <w:i/>
        </w:rPr>
        <w:t xml:space="preserve">– Dbałość o różnorodność zespołów Allegro leży w DNA naszej firmy. Jak pokazujemy w naszym najnowszym raporcie ESG, 42% osób pracujących w Allegro to kobiety. Oczywiście, nie spoczywamy na laurach i dążymy do pełnej równowagi w tym obszarze - również współpracując w ramach Dare IT.  Zdajemy sobie sprawę z tego, że jako pracodawca mamy wpływ na kształtowanie rynku pracy, dlatego otwarcie komunikujemy, że rekrutacje do Allegro są oparte o kompetencje. Jesteśmy dumni, że trafiają do nas najlepsze talenty i rozwijają się w ramach firmy - wśród nich są też absolwentki programu Dare IT z poprzednich edycji! Zapraszamy, bo naprawdę #dobrzetubyć – </w:t>
      </w:r>
      <w:r w:rsidRPr="00B34E56">
        <w:rPr>
          <w:rFonts w:asciiTheme="majorHAnsi" w:hAnsiTheme="majorHAnsi" w:cstheme="majorHAnsi"/>
        </w:rPr>
        <w:t>mówi Milena Kulon, koordynatorka programu ze strony Allegro.</w:t>
      </w:r>
    </w:p>
    <w:p w14:paraId="2A459915" w14:textId="77777777" w:rsidR="000B3370" w:rsidRPr="00B34E56" w:rsidRDefault="006A3CA4">
      <w:pPr>
        <w:spacing w:before="240" w:after="0" w:line="276" w:lineRule="auto"/>
        <w:jc w:val="both"/>
        <w:rPr>
          <w:rFonts w:asciiTheme="majorHAnsi" w:hAnsiTheme="majorHAnsi" w:cstheme="majorHAnsi"/>
          <w:b/>
        </w:rPr>
      </w:pPr>
      <w:r w:rsidRPr="00B34E56">
        <w:rPr>
          <w:rFonts w:asciiTheme="majorHAnsi" w:hAnsiTheme="majorHAnsi" w:cstheme="majorHAnsi"/>
          <w:b/>
        </w:rPr>
        <w:t xml:space="preserve">Program dostosowany do potrzeb kobiet </w:t>
      </w:r>
    </w:p>
    <w:p w14:paraId="2A459916" w14:textId="77777777" w:rsidR="000B3370" w:rsidRPr="00B34E56" w:rsidRDefault="006A3CA4">
      <w:pPr>
        <w:spacing w:before="240" w:after="240" w:line="276" w:lineRule="auto"/>
        <w:jc w:val="both"/>
        <w:rPr>
          <w:rFonts w:asciiTheme="majorHAnsi" w:hAnsiTheme="majorHAnsi" w:cstheme="majorHAnsi"/>
        </w:rPr>
      </w:pPr>
      <w:r w:rsidRPr="00B34E56">
        <w:rPr>
          <w:rFonts w:asciiTheme="majorHAnsi" w:hAnsiTheme="majorHAnsi" w:cstheme="majorHAnsi"/>
        </w:rPr>
        <w:t>Program mentorski</w:t>
      </w:r>
      <w:r w:rsidRPr="00B34E56">
        <w:rPr>
          <w:rFonts w:asciiTheme="majorHAnsi" w:hAnsiTheme="majorHAnsi" w:cstheme="majorHAnsi"/>
          <w:b/>
        </w:rPr>
        <w:t xml:space="preserve"> Dare IT opiera się na indywidualnych spotkaniach mentorek i uczestniczek</w:t>
      </w:r>
      <w:r w:rsidRPr="00B34E56">
        <w:rPr>
          <w:rFonts w:asciiTheme="majorHAnsi" w:hAnsiTheme="majorHAnsi" w:cstheme="majorHAnsi"/>
        </w:rPr>
        <w:t xml:space="preserve">, podczas których dąży się do osiągnięcia wcześniej zdefiniowanych celów - od zbudowania portfolio, po zmianę pracy. Dane mówią same za siebie - aż 65% uczestniczek znalazło pracę w dwa miesiące od ukończenia programu, a 100% z nich ponownie wzięłoby w nim udział. </w:t>
      </w:r>
    </w:p>
    <w:p w14:paraId="2A459917" w14:textId="77777777" w:rsidR="000B3370" w:rsidRPr="00B34E56" w:rsidRDefault="006A3CA4">
      <w:pPr>
        <w:spacing w:before="240" w:after="0" w:line="276" w:lineRule="auto"/>
        <w:jc w:val="both"/>
        <w:rPr>
          <w:rFonts w:asciiTheme="majorHAnsi" w:hAnsiTheme="majorHAnsi" w:cstheme="majorHAnsi"/>
        </w:rPr>
      </w:pPr>
      <w:r w:rsidRPr="00B34E56">
        <w:rPr>
          <w:rFonts w:asciiTheme="majorHAnsi" w:hAnsiTheme="majorHAnsi" w:cstheme="majorHAnsi"/>
          <w:i/>
        </w:rPr>
        <w:t>– Mentoring Dare IT przede wszystkim stworzony jest przez kobiety dla kobiet. Co za tym idzie, doskonale odpowiada na potrzeby swojej grupy docelowej, bo przez właśnie tę grupę jest reprezentowany. Jest w nim wiele mentorek, które zaczynały tak jak kobiety zgłaszające się do programu. Dzięki temu wiedzą one, z czym się mierzymy. Mentoring Dare IT skrojony jest na miarę potrzeb uczestniczek</w:t>
      </w:r>
      <w:r w:rsidRPr="00B34E56">
        <w:rPr>
          <w:rFonts w:asciiTheme="majorHAnsi" w:hAnsiTheme="majorHAnsi" w:cstheme="majorHAnsi"/>
        </w:rPr>
        <w:t xml:space="preserve"> </w:t>
      </w:r>
      <w:r w:rsidRPr="00B34E56">
        <w:rPr>
          <w:rFonts w:asciiTheme="majorHAnsi" w:hAnsiTheme="majorHAnsi" w:cstheme="majorHAnsi"/>
          <w:i/>
        </w:rPr>
        <w:t>–</w:t>
      </w:r>
      <w:r w:rsidRPr="00B34E56">
        <w:rPr>
          <w:rFonts w:asciiTheme="majorHAnsi" w:hAnsiTheme="majorHAnsi" w:cstheme="majorHAnsi"/>
        </w:rPr>
        <w:t xml:space="preserve"> mówi Joanna </w:t>
      </w:r>
      <w:proofErr w:type="spellStart"/>
      <w:r w:rsidRPr="00B34E56">
        <w:rPr>
          <w:rFonts w:asciiTheme="majorHAnsi" w:hAnsiTheme="majorHAnsi" w:cstheme="majorHAnsi"/>
        </w:rPr>
        <w:t>Cymkiewicz</w:t>
      </w:r>
      <w:proofErr w:type="spellEnd"/>
      <w:r w:rsidRPr="00B34E56">
        <w:rPr>
          <w:rFonts w:asciiTheme="majorHAnsi" w:hAnsiTheme="majorHAnsi" w:cstheme="majorHAnsi"/>
        </w:rPr>
        <w:t xml:space="preserve">, projektantka i mentorka Dare IT.  </w:t>
      </w:r>
    </w:p>
    <w:p w14:paraId="2A459918" w14:textId="77777777" w:rsidR="000B3370" w:rsidRPr="00B34E56" w:rsidRDefault="006A3CA4">
      <w:pPr>
        <w:spacing w:before="240" w:after="0" w:line="276" w:lineRule="auto"/>
        <w:jc w:val="both"/>
        <w:rPr>
          <w:rFonts w:asciiTheme="majorHAnsi" w:hAnsiTheme="majorHAnsi" w:cstheme="majorHAnsi"/>
          <w:highlight w:val="white"/>
        </w:rPr>
      </w:pPr>
      <w:r w:rsidRPr="00B34E56">
        <w:rPr>
          <w:rFonts w:asciiTheme="majorHAnsi" w:hAnsiTheme="majorHAnsi" w:cstheme="majorHAnsi"/>
          <w:i/>
        </w:rPr>
        <w:t>– Wiedza przekazywana w programie jest niezwykle istotna. Jednak to, co jest kluczowe to budowanie relacji, oferowanie wsparcia i tworzenie silnej społeczności, w której można na siebie liczyć. Z takim zapleczem łatwiej wkroczyć na nową ścieżkę zawodową –</w:t>
      </w:r>
      <w:r w:rsidRPr="00B34E56">
        <w:rPr>
          <w:rFonts w:asciiTheme="majorHAnsi" w:hAnsiTheme="majorHAnsi" w:cstheme="majorHAnsi"/>
        </w:rPr>
        <w:t xml:space="preserve"> mówi </w:t>
      </w:r>
      <w:r w:rsidRPr="00B34E56">
        <w:rPr>
          <w:rFonts w:asciiTheme="majorHAnsi" w:hAnsiTheme="majorHAnsi" w:cstheme="majorHAnsi"/>
          <w:highlight w:val="white"/>
        </w:rPr>
        <w:t xml:space="preserve">Dagmara Perlak, CSR Manager w </w:t>
      </w:r>
      <w:proofErr w:type="spellStart"/>
      <w:r w:rsidRPr="00B34E56">
        <w:rPr>
          <w:rFonts w:asciiTheme="majorHAnsi" w:hAnsiTheme="majorHAnsi" w:cstheme="majorHAnsi"/>
          <w:highlight w:val="white"/>
        </w:rPr>
        <w:t>intive</w:t>
      </w:r>
      <w:proofErr w:type="spellEnd"/>
      <w:r w:rsidRPr="00B34E56">
        <w:rPr>
          <w:rFonts w:asciiTheme="majorHAnsi" w:hAnsiTheme="majorHAnsi" w:cstheme="majorHAnsi"/>
          <w:highlight w:val="white"/>
        </w:rPr>
        <w:t>.</w:t>
      </w:r>
    </w:p>
    <w:p w14:paraId="2A459919" w14:textId="77777777" w:rsidR="000B3370" w:rsidRPr="00B34E56" w:rsidRDefault="000B3370">
      <w:pPr>
        <w:spacing w:after="0" w:line="276" w:lineRule="auto"/>
        <w:jc w:val="both"/>
        <w:rPr>
          <w:rFonts w:asciiTheme="majorHAnsi" w:hAnsiTheme="majorHAnsi" w:cstheme="majorHAnsi"/>
        </w:rPr>
      </w:pPr>
    </w:p>
    <w:p w14:paraId="2A45991A" w14:textId="77777777" w:rsidR="000B3370" w:rsidRPr="00B34E56" w:rsidRDefault="006A3CA4">
      <w:pPr>
        <w:spacing w:after="0" w:line="276" w:lineRule="auto"/>
        <w:jc w:val="both"/>
        <w:rPr>
          <w:rFonts w:asciiTheme="majorHAnsi" w:hAnsiTheme="majorHAnsi" w:cstheme="majorHAnsi"/>
          <w:b/>
          <w:lang w:val="en-US"/>
        </w:rPr>
      </w:pPr>
      <w:proofErr w:type="spellStart"/>
      <w:r w:rsidRPr="00B34E56">
        <w:rPr>
          <w:rFonts w:asciiTheme="majorHAnsi" w:hAnsiTheme="majorHAnsi" w:cstheme="majorHAnsi"/>
          <w:b/>
          <w:lang w:val="en-US"/>
        </w:rPr>
        <w:t>Wspólny</w:t>
      </w:r>
      <w:proofErr w:type="spellEnd"/>
      <w:r w:rsidRPr="00B34E56">
        <w:rPr>
          <w:rFonts w:asciiTheme="majorHAnsi" w:hAnsiTheme="majorHAnsi" w:cstheme="majorHAnsi"/>
          <w:b/>
          <w:lang w:val="en-US"/>
        </w:rPr>
        <w:t xml:space="preserve"> </w:t>
      </w:r>
      <w:proofErr w:type="spellStart"/>
      <w:r w:rsidRPr="00B34E56">
        <w:rPr>
          <w:rFonts w:asciiTheme="majorHAnsi" w:hAnsiTheme="majorHAnsi" w:cstheme="majorHAnsi"/>
          <w:b/>
          <w:lang w:val="en-US"/>
        </w:rPr>
        <w:t>projekt</w:t>
      </w:r>
      <w:proofErr w:type="spellEnd"/>
      <w:r w:rsidRPr="00B34E56">
        <w:rPr>
          <w:rFonts w:asciiTheme="majorHAnsi" w:hAnsiTheme="majorHAnsi" w:cstheme="majorHAnsi"/>
          <w:b/>
          <w:lang w:val="en-US"/>
        </w:rPr>
        <w:t xml:space="preserve"> </w:t>
      </w:r>
      <w:proofErr w:type="spellStart"/>
      <w:r w:rsidRPr="00B34E56">
        <w:rPr>
          <w:rFonts w:asciiTheme="majorHAnsi" w:hAnsiTheme="majorHAnsi" w:cstheme="majorHAnsi"/>
          <w:b/>
          <w:lang w:val="en-US"/>
        </w:rPr>
        <w:t>badawczy</w:t>
      </w:r>
      <w:proofErr w:type="spellEnd"/>
      <w:r w:rsidRPr="00B34E56">
        <w:rPr>
          <w:rFonts w:asciiTheme="majorHAnsi" w:hAnsiTheme="majorHAnsi" w:cstheme="majorHAnsi"/>
          <w:b/>
          <w:lang w:val="en-US"/>
        </w:rPr>
        <w:t xml:space="preserve"> </w:t>
      </w:r>
      <w:proofErr w:type="spellStart"/>
      <w:r w:rsidRPr="00B34E56">
        <w:rPr>
          <w:rFonts w:asciiTheme="majorHAnsi" w:hAnsiTheme="majorHAnsi" w:cstheme="majorHAnsi"/>
          <w:b/>
          <w:lang w:val="en-US"/>
        </w:rPr>
        <w:t>ze</w:t>
      </w:r>
      <w:proofErr w:type="spellEnd"/>
      <w:r w:rsidRPr="00B34E56">
        <w:rPr>
          <w:rFonts w:asciiTheme="majorHAnsi" w:hAnsiTheme="majorHAnsi" w:cstheme="majorHAnsi"/>
          <w:b/>
          <w:lang w:val="en-US"/>
        </w:rPr>
        <w:t xml:space="preserve"> Stanford University Graduate School of Business </w:t>
      </w:r>
    </w:p>
    <w:p w14:paraId="2A45991B" w14:textId="77777777" w:rsidR="000B3370" w:rsidRPr="00B34E56" w:rsidRDefault="006A3CA4">
      <w:pPr>
        <w:spacing w:before="240" w:after="240" w:line="276" w:lineRule="auto"/>
        <w:jc w:val="both"/>
        <w:rPr>
          <w:rFonts w:asciiTheme="majorHAnsi" w:hAnsiTheme="majorHAnsi" w:cstheme="majorHAnsi"/>
        </w:rPr>
      </w:pPr>
      <w:r w:rsidRPr="00B34E56">
        <w:rPr>
          <w:rFonts w:asciiTheme="majorHAnsi" w:hAnsiTheme="majorHAnsi" w:cstheme="majorHAnsi"/>
          <w:i/>
        </w:rPr>
        <w:t xml:space="preserve">– Stale szukamy sposobu, by pomagać jeszcze efektywniej. Dlatego nawiązałyśmy współpracę ze Stanford University </w:t>
      </w:r>
      <w:proofErr w:type="spellStart"/>
      <w:r w:rsidRPr="00B34E56">
        <w:rPr>
          <w:rFonts w:asciiTheme="majorHAnsi" w:hAnsiTheme="majorHAnsi" w:cstheme="majorHAnsi"/>
          <w:i/>
        </w:rPr>
        <w:t>Graduate</w:t>
      </w:r>
      <w:proofErr w:type="spellEnd"/>
      <w:r w:rsidRPr="00B34E56">
        <w:rPr>
          <w:rFonts w:asciiTheme="majorHAnsi" w:hAnsiTheme="majorHAnsi" w:cstheme="majorHAnsi"/>
          <w:i/>
        </w:rPr>
        <w:t xml:space="preserve"> School of Business. Wspólnie realizujemy projekt badawczy, którego wyniki pomogą w ulepszeniu mentoringu Dare IT i wielu innych inicjatyw – </w:t>
      </w:r>
      <w:r w:rsidRPr="00B34E56">
        <w:rPr>
          <w:rFonts w:asciiTheme="majorHAnsi" w:hAnsiTheme="majorHAnsi" w:cstheme="majorHAnsi"/>
        </w:rPr>
        <w:t>mówi Natalie Pilling, współzałożycielka Dare IT.</w:t>
      </w:r>
    </w:p>
    <w:p w14:paraId="2A45991C" w14:textId="77777777" w:rsidR="000B3370" w:rsidRPr="00B34E56" w:rsidRDefault="006A3CA4">
      <w:pPr>
        <w:spacing w:before="240" w:after="240" w:line="276" w:lineRule="auto"/>
        <w:jc w:val="both"/>
        <w:rPr>
          <w:rFonts w:asciiTheme="majorHAnsi" w:hAnsiTheme="majorHAnsi" w:cstheme="majorHAnsi"/>
          <w:b/>
        </w:rPr>
      </w:pPr>
      <w:r w:rsidRPr="00B34E56">
        <w:rPr>
          <w:rFonts w:asciiTheme="majorHAnsi" w:hAnsiTheme="majorHAnsi" w:cstheme="majorHAnsi"/>
        </w:rPr>
        <w:t>Celem tej wielomiesięcznej współpracy jest wyciągnięcie lekcji, które mogą być generalizowane i mogą pomóc zwiększyć udział kobiet w IT poprzez wskazanie realnej drogi do pracy w tej branży.</w:t>
      </w:r>
    </w:p>
    <w:p w14:paraId="2A45991D" w14:textId="096D0E19" w:rsidR="000B3370" w:rsidRPr="00B34E56" w:rsidRDefault="006A3CA4">
      <w:pPr>
        <w:spacing w:after="0" w:line="276" w:lineRule="auto"/>
        <w:jc w:val="both"/>
        <w:rPr>
          <w:rFonts w:asciiTheme="majorHAnsi" w:hAnsiTheme="majorHAnsi" w:cstheme="majorHAnsi"/>
        </w:rPr>
      </w:pPr>
      <w:r w:rsidRPr="00B34E56">
        <w:rPr>
          <w:rFonts w:asciiTheme="majorHAnsi" w:hAnsiTheme="majorHAnsi" w:cstheme="majorHAnsi"/>
          <w:b/>
        </w:rPr>
        <w:t>Aplikacje do programu mentoringowego można przesyłać do 10 października</w:t>
      </w:r>
      <w:r w:rsidRPr="00B34E56">
        <w:rPr>
          <w:rFonts w:asciiTheme="majorHAnsi" w:hAnsiTheme="majorHAnsi" w:cstheme="majorHAnsi"/>
        </w:rPr>
        <w:t xml:space="preserve"> przez formularz dostępny na stronie </w:t>
      </w:r>
      <w:hyperlink r:id="rId12">
        <w:r w:rsidRPr="00B34E56">
          <w:rPr>
            <w:rFonts w:asciiTheme="majorHAnsi" w:hAnsiTheme="majorHAnsi" w:cstheme="majorHAnsi"/>
            <w:color w:val="1155CC"/>
            <w:u w:val="single"/>
          </w:rPr>
          <w:t>mentoring.darewit.io</w:t>
        </w:r>
      </w:hyperlink>
      <w:r w:rsidRPr="00B34E56">
        <w:rPr>
          <w:rFonts w:asciiTheme="majorHAnsi" w:hAnsiTheme="majorHAnsi" w:cstheme="majorHAnsi"/>
        </w:rPr>
        <w:t xml:space="preserve">. Lista osób zakwalifikowanych do programu zostanie ogłoszona 26 października. Koszt udziału w 4. edycji Dare IT wynosi 249 zł. </w:t>
      </w:r>
    </w:p>
    <w:p w14:paraId="2A45991E" w14:textId="77777777" w:rsidR="000B3370" w:rsidRPr="00B34E56" w:rsidRDefault="000B3370">
      <w:pPr>
        <w:spacing w:after="0" w:line="276" w:lineRule="auto"/>
        <w:jc w:val="both"/>
        <w:rPr>
          <w:rFonts w:asciiTheme="majorHAnsi" w:hAnsiTheme="majorHAnsi" w:cstheme="majorHAnsi"/>
        </w:rPr>
      </w:pPr>
    </w:p>
    <w:p w14:paraId="2A45991F" w14:textId="77777777" w:rsidR="000B3370" w:rsidRPr="00B34E56" w:rsidRDefault="006A3CA4">
      <w:pPr>
        <w:spacing w:after="0" w:line="276" w:lineRule="auto"/>
        <w:jc w:val="both"/>
        <w:rPr>
          <w:rFonts w:asciiTheme="majorHAnsi" w:hAnsiTheme="majorHAnsi" w:cstheme="majorHAnsi"/>
        </w:rPr>
      </w:pPr>
      <w:r w:rsidRPr="00B34E56">
        <w:rPr>
          <w:rFonts w:asciiTheme="majorHAnsi" w:hAnsiTheme="majorHAnsi" w:cstheme="majorHAnsi"/>
        </w:rPr>
        <w:t xml:space="preserve">Więcej informacji o Dare IT można znaleźć na stronie: </w:t>
      </w:r>
      <w:hyperlink r:id="rId13">
        <w:r w:rsidRPr="00B34E56">
          <w:rPr>
            <w:rFonts w:asciiTheme="majorHAnsi" w:hAnsiTheme="majorHAnsi" w:cstheme="majorHAnsi"/>
            <w:color w:val="0000FF"/>
            <w:u w:val="single"/>
          </w:rPr>
          <w:t>www.dareit.io</w:t>
        </w:r>
      </w:hyperlink>
      <w:r w:rsidRPr="00B34E56">
        <w:rPr>
          <w:rFonts w:asciiTheme="majorHAnsi" w:hAnsiTheme="majorHAnsi" w:cstheme="majorHAnsi"/>
        </w:rPr>
        <w:t xml:space="preserve">. </w:t>
      </w:r>
    </w:p>
    <w:p w14:paraId="2A459920" w14:textId="77777777" w:rsidR="000B3370" w:rsidRPr="00B34E56" w:rsidRDefault="000B3370">
      <w:pPr>
        <w:spacing w:after="0" w:line="276" w:lineRule="auto"/>
        <w:jc w:val="both"/>
        <w:rPr>
          <w:rFonts w:asciiTheme="majorHAnsi" w:hAnsiTheme="majorHAnsi" w:cstheme="majorHAnsi"/>
        </w:rPr>
      </w:pPr>
    </w:p>
    <w:p w14:paraId="2A459921" w14:textId="77777777" w:rsidR="000B3370" w:rsidRPr="00B34E56" w:rsidRDefault="000B3370">
      <w:pPr>
        <w:spacing w:after="0" w:line="276" w:lineRule="auto"/>
        <w:jc w:val="both"/>
        <w:rPr>
          <w:rFonts w:asciiTheme="majorHAnsi" w:hAnsiTheme="majorHAnsi" w:cstheme="majorHAnsi"/>
        </w:rPr>
      </w:pPr>
    </w:p>
    <w:p w14:paraId="401A4A36" w14:textId="77777777" w:rsidR="00B34E56" w:rsidRDefault="006A3CA4" w:rsidP="00B34E56">
      <w:pPr>
        <w:spacing w:before="240" w:after="240" w:line="276" w:lineRule="auto"/>
        <w:jc w:val="both"/>
        <w:rPr>
          <w:rFonts w:asciiTheme="majorHAnsi" w:hAnsiTheme="majorHAnsi" w:cstheme="majorHAnsi"/>
          <w:sz w:val="18"/>
          <w:szCs w:val="18"/>
        </w:rPr>
      </w:pPr>
      <w:r w:rsidRPr="00B34E56">
        <w:rPr>
          <w:rFonts w:asciiTheme="majorHAnsi" w:hAnsiTheme="majorHAnsi" w:cstheme="majorHAnsi"/>
          <w:sz w:val="18"/>
          <w:szCs w:val="18"/>
        </w:rPr>
        <w:lastRenderedPageBreak/>
        <w:t>--------------------------</w:t>
      </w:r>
      <w:r w:rsidRPr="00B34E56">
        <w:rPr>
          <w:rFonts w:asciiTheme="majorHAnsi" w:hAnsiTheme="majorHAnsi" w:cstheme="majorHAnsi"/>
          <w:sz w:val="18"/>
          <w:szCs w:val="18"/>
        </w:rPr>
        <w:br/>
      </w:r>
      <w:r w:rsidRPr="00B34E56">
        <w:rPr>
          <w:rFonts w:asciiTheme="majorHAnsi" w:hAnsiTheme="majorHAnsi" w:cstheme="majorHAnsi"/>
          <w:b/>
          <w:sz w:val="18"/>
          <w:szCs w:val="18"/>
        </w:rPr>
        <w:t>O Dare IT</w:t>
      </w:r>
    </w:p>
    <w:p w14:paraId="2A459922" w14:textId="05926217" w:rsidR="000B3370" w:rsidRPr="00B34E56" w:rsidRDefault="006A3CA4" w:rsidP="00B34E56">
      <w:pPr>
        <w:spacing w:before="240" w:after="240" w:line="276" w:lineRule="auto"/>
        <w:jc w:val="both"/>
        <w:rPr>
          <w:rFonts w:asciiTheme="majorHAnsi" w:hAnsiTheme="majorHAnsi" w:cstheme="majorHAnsi"/>
          <w:sz w:val="18"/>
          <w:szCs w:val="18"/>
        </w:rPr>
      </w:pPr>
      <w:r w:rsidRPr="00B34E56">
        <w:rPr>
          <w:rFonts w:asciiTheme="majorHAnsi" w:hAnsiTheme="majorHAnsi" w:cstheme="majorHAnsi"/>
          <w:sz w:val="18"/>
          <w:szCs w:val="18"/>
        </w:rPr>
        <w:t>Dare IT, biznes społeczny, który ma na celu rozwiązanie problem</w:t>
      </w:r>
      <w:r w:rsidR="0070048A">
        <w:rPr>
          <w:rFonts w:asciiTheme="majorHAnsi" w:hAnsiTheme="majorHAnsi" w:cstheme="majorHAnsi"/>
          <w:sz w:val="18"/>
          <w:szCs w:val="18"/>
        </w:rPr>
        <w:t>u</w:t>
      </w:r>
      <w:r w:rsidRPr="00B34E56">
        <w:rPr>
          <w:rFonts w:asciiTheme="majorHAnsi" w:hAnsiTheme="majorHAnsi" w:cstheme="majorHAnsi"/>
          <w:sz w:val="18"/>
          <w:szCs w:val="18"/>
        </w:rPr>
        <w:t xml:space="preserve"> nierówności płci na rynku IT oraz pomoc kobietom w rozpoczęciu kariery w branży, otwiera zapisy na kolejną już - czwartą edycję programu mentoringowego, dzięki któremu już ponad setka kobiet z sukcesem się przebranżowiła. </w:t>
      </w:r>
    </w:p>
    <w:p w14:paraId="5B2D2C99" w14:textId="0006E59E" w:rsidR="00B36C38" w:rsidRDefault="006A3CA4" w:rsidP="00B34E56">
      <w:pPr>
        <w:spacing w:before="240" w:after="0" w:line="276" w:lineRule="auto"/>
        <w:jc w:val="both"/>
        <w:rPr>
          <w:rFonts w:asciiTheme="majorHAnsi" w:hAnsiTheme="majorHAnsi" w:cstheme="majorHAnsi"/>
          <w:b/>
          <w:sz w:val="18"/>
          <w:szCs w:val="18"/>
        </w:rPr>
      </w:pPr>
      <w:r w:rsidRPr="00B34E56">
        <w:rPr>
          <w:rFonts w:asciiTheme="majorHAnsi" w:hAnsiTheme="majorHAnsi" w:cstheme="majorHAnsi"/>
          <w:b/>
          <w:sz w:val="18"/>
          <w:szCs w:val="18"/>
        </w:rPr>
        <w:t>Dare IT w liczbach:</w:t>
      </w:r>
    </w:p>
    <w:p w14:paraId="2A459924" w14:textId="6053C624" w:rsidR="000B3370" w:rsidRPr="00B36C38" w:rsidRDefault="006A3CA4" w:rsidP="00B36C38">
      <w:pPr>
        <w:pStyle w:val="Akapitzlist"/>
        <w:numPr>
          <w:ilvl w:val="0"/>
          <w:numId w:val="1"/>
        </w:numPr>
        <w:spacing w:after="0" w:line="276" w:lineRule="auto"/>
        <w:jc w:val="both"/>
        <w:rPr>
          <w:rFonts w:asciiTheme="majorHAnsi" w:hAnsiTheme="majorHAnsi" w:cstheme="majorHAnsi"/>
          <w:sz w:val="18"/>
          <w:szCs w:val="18"/>
        </w:rPr>
      </w:pPr>
      <w:r w:rsidRPr="00B36C38">
        <w:rPr>
          <w:rFonts w:asciiTheme="majorHAnsi" w:hAnsiTheme="majorHAnsi" w:cstheme="majorHAnsi"/>
          <w:sz w:val="18"/>
          <w:szCs w:val="18"/>
        </w:rPr>
        <w:t>Konsekwentna 4.9/5 ocena zadowolenia dla programu mentorskiego</w:t>
      </w:r>
    </w:p>
    <w:p w14:paraId="2A459925" w14:textId="25CF2529" w:rsidR="000B3370" w:rsidRPr="00B36C38" w:rsidRDefault="006A3CA4" w:rsidP="00B36C38">
      <w:pPr>
        <w:pStyle w:val="Akapitzlist"/>
        <w:numPr>
          <w:ilvl w:val="0"/>
          <w:numId w:val="1"/>
        </w:numPr>
        <w:spacing w:after="0" w:line="276" w:lineRule="auto"/>
        <w:jc w:val="both"/>
        <w:rPr>
          <w:rFonts w:asciiTheme="majorHAnsi" w:hAnsiTheme="majorHAnsi" w:cstheme="majorHAnsi"/>
          <w:sz w:val="18"/>
          <w:szCs w:val="18"/>
        </w:rPr>
      </w:pPr>
      <w:r w:rsidRPr="00B36C38">
        <w:rPr>
          <w:rFonts w:asciiTheme="majorHAnsi" w:hAnsiTheme="majorHAnsi" w:cstheme="majorHAnsi"/>
          <w:sz w:val="18"/>
          <w:szCs w:val="18"/>
        </w:rPr>
        <w:t xml:space="preserve">Aktywna społeczność Dare IT </w:t>
      </w:r>
      <w:proofErr w:type="spellStart"/>
      <w:r w:rsidRPr="00B36C38">
        <w:rPr>
          <w:rFonts w:asciiTheme="majorHAnsi" w:hAnsiTheme="majorHAnsi" w:cstheme="majorHAnsi"/>
          <w:sz w:val="18"/>
          <w:szCs w:val="18"/>
        </w:rPr>
        <w:t>Community</w:t>
      </w:r>
      <w:proofErr w:type="spellEnd"/>
      <w:r w:rsidRPr="00B36C38">
        <w:rPr>
          <w:rFonts w:asciiTheme="majorHAnsi" w:hAnsiTheme="majorHAnsi" w:cstheme="majorHAnsi"/>
          <w:sz w:val="18"/>
          <w:szCs w:val="18"/>
        </w:rPr>
        <w:t xml:space="preserve"> z +4700 członkiniami na Facebooku i 1200+ na komunikatorze </w:t>
      </w:r>
      <w:proofErr w:type="spellStart"/>
      <w:r w:rsidRPr="00B36C38">
        <w:rPr>
          <w:rFonts w:asciiTheme="majorHAnsi" w:hAnsiTheme="majorHAnsi" w:cstheme="majorHAnsi"/>
          <w:sz w:val="18"/>
          <w:szCs w:val="18"/>
        </w:rPr>
        <w:t>Slack</w:t>
      </w:r>
      <w:proofErr w:type="spellEnd"/>
    </w:p>
    <w:p w14:paraId="2A459926" w14:textId="31F8848B" w:rsidR="000B3370" w:rsidRPr="00B36C38" w:rsidRDefault="006A3CA4" w:rsidP="00B36C38">
      <w:pPr>
        <w:pStyle w:val="Akapitzlist"/>
        <w:numPr>
          <w:ilvl w:val="0"/>
          <w:numId w:val="1"/>
        </w:numPr>
        <w:spacing w:after="0" w:line="276" w:lineRule="auto"/>
        <w:jc w:val="both"/>
        <w:rPr>
          <w:rFonts w:asciiTheme="majorHAnsi" w:hAnsiTheme="majorHAnsi" w:cstheme="majorHAnsi"/>
          <w:sz w:val="18"/>
          <w:szCs w:val="18"/>
        </w:rPr>
      </w:pPr>
      <w:r w:rsidRPr="00B36C38">
        <w:rPr>
          <w:rFonts w:asciiTheme="majorHAnsi" w:hAnsiTheme="majorHAnsi" w:cstheme="majorHAnsi"/>
          <w:sz w:val="18"/>
          <w:szCs w:val="18"/>
        </w:rPr>
        <w:t>Dwutygodniowy Newsletter Dare IT z bazą czytelników +2200 kobiet</w:t>
      </w:r>
    </w:p>
    <w:p w14:paraId="2A459927" w14:textId="77777777" w:rsidR="000B3370" w:rsidRPr="00B34E56" w:rsidRDefault="006A3CA4" w:rsidP="00B34E56">
      <w:pPr>
        <w:spacing w:before="240" w:after="0" w:line="276" w:lineRule="auto"/>
        <w:jc w:val="both"/>
        <w:rPr>
          <w:rFonts w:asciiTheme="majorHAnsi" w:hAnsiTheme="majorHAnsi" w:cstheme="majorHAnsi"/>
          <w:sz w:val="18"/>
          <w:szCs w:val="18"/>
        </w:rPr>
      </w:pPr>
      <w:r w:rsidRPr="00B34E56">
        <w:rPr>
          <w:rFonts w:asciiTheme="majorHAnsi" w:hAnsiTheme="majorHAnsi" w:cstheme="majorHAnsi"/>
          <w:b/>
          <w:sz w:val="18"/>
          <w:szCs w:val="18"/>
        </w:rPr>
        <w:t>Organizatorki:</w:t>
      </w:r>
      <w:r w:rsidRPr="00B34E56">
        <w:rPr>
          <w:rFonts w:asciiTheme="majorHAnsi" w:hAnsiTheme="majorHAnsi" w:cstheme="majorHAnsi"/>
          <w:b/>
          <w:sz w:val="18"/>
          <w:szCs w:val="18"/>
        </w:rPr>
        <w:br/>
      </w:r>
      <w:hyperlink r:id="rId14">
        <w:r w:rsidRPr="00B34E56">
          <w:rPr>
            <w:rFonts w:asciiTheme="majorHAnsi" w:hAnsiTheme="majorHAnsi" w:cstheme="majorHAnsi"/>
            <w:b/>
            <w:color w:val="1155CC"/>
            <w:sz w:val="18"/>
            <w:szCs w:val="18"/>
          </w:rPr>
          <w:t>Aleksandra Bis</w:t>
        </w:r>
      </w:hyperlink>
      <w:r w:rsidRPr="00B34E56">
        <w:rPr>
          <w:rFonts w:asciiTheme="majorHAnsi" w:hAnsiTheme="majorHAnsi" w:cstheme="majorHAnsi"/>
          <w:sz w:val="18"/>
          <w:szCs w:val="18"/>
        </w:rPr>
        <w:t xml:space="preserve"> - doktorantka programu ICT &amp; </w:t>
      </w:r>
      <w:proofErr w:type="spellStart"/>
      <w:r w:rsidRPr="00B34E56">
        <w:rPr>
          <w:rFonts w:asciiTheme="majorHAnsi" w:hAnsiTheme="majorHAnsi" w:cstheme="majorHAnsi"/>
          <w:sz w:val="18"/>
          <w:szCs w:val="18"/>
        </w:rPr>
        <w:t>Psychology</w:t>
      </w:r>
      <w:proofErr w:type="spellEnd"/>
      <w:r w:rsidRPr="00B34E56">
        <w:rPr>
          <w:rFonts w:asciiTheme="majorHAnsi" w:hAnsiTheme="majorHAnsi" w:cstheme="majorHAnsi"/>
          <w:sz w:val="18"/>
          <w:szCs w:val="18"/>
        </w:rPr>
        <w:t xml:space="preserve">. Projektantka i społeczniczka. Na </w:t>
      </w:r>
      <w:proofErr w:type="spellStart"/>
      <w:r w:rsidRPr="00B34E56">
        <w:rPr>
          <w:rFonts w:asciiTheme="majorHAnsi" w:hAnsiTheme="majorHAnsi" w:cstheme="majorHAnsi"/>
          <w:sz w:val="18"/>
          <w:szCs w:val="18"/>
        </w:rPr>
        <w:t>codzień</w:t>
      </w:r>
      <w:proofErr w:type="spellEnd"/>
      <w:r w:rsidRPr="00B34E56">
        <w:rPr>
          <w:rFonts w:asciiTheme="majorHAnsi" w:hAnsiTheme="majorHAnsi" w:cstheme="majorHAnsi"/>
          <w:sz w:val="18"/>
          <w:szCs w:val="18"/>
        </w:rPr>
        <w:t xml:space="preserve"> związana z berlińską oraz norweską sceną technologiczną, gdzie odpowiada za rozwój produktów cyfrowych oraz zarządzanie zespołem. Członkini rady fundacji Girls </w:t>
      </w:r>
      <w:proofErr w:type="spellStart"/>
      <w:r w:rsidRPr="00B34E56">
        <w:rPr>
          <w:rFonts w:asciiTheme="majorHAnsi" w:hAnsiTheme="majorHAnsi" w:cstheme="majorHAnsi"/>
          <w:sz w:val="18"/>
          <w:szCs w:val="18"/>
        </w:rPr>
        <w:t>Code</w:t>
      </w:r>
      <w:proofErr w:type="spellEnd"/>
      <w:r w:rsidRPr="00B34E56">
        <w:rPr>
          <w:rFonts w:asciiTheme="majorHAnsi" w:hAnsiTheme="majorHAnsi" w:cstheme="majorHAnsi"/>
          <w:sz w:val="18"/>
          <w:szCs w:val="18"/>
        </w:rPr>
        <w:t xml:space="preserve"> Fun zachęcającej dzieci do rozwoju umiejętności z zakresu wysokich technologii. Aktywnie dzieli się wiedzą występując zarówno w roli wykładowczyni jak i prelegentki na konferencjach. </w:t>
      </w:r>
      <w:proofErr w:type="spellStart"/>
      <w:r w:rsidRPr="00B34E56">
        <w:rPr>
          <w:rFonts w:asciiTheme="majorHAnsi" w:hAnsiTheme="majorHAnsi" w:cstheme="majorHAnsi"/>
          <w:sz w:val="18"/>
          <w:szCs w:val="18"/>
          <w:lang w:val="en-US"/>
        </w:rPr>
        <w:t>Absolwentka</w:t>
      </w:r>
      <w:proofErr w:type="spellEnd"/>
      <w:r w:rsidRPr="00B34E56">
        <w:rPr>
          <w:rFonts w:asciiTheme="majorHAnsi" w:hAnsiTheme="majorHAnsi" w:cstheme="majorHAnsi"/>
          <w:sz w:val="18"/>
          <w:szCs w:val="18"/>
          <w:lang w:val="en-US"/>
        </w:rPr>
        <w:t xml:space="preserve"> </w:t>
      </w:r>
      <w:hyperlink r:id="rId15">
        <w:r w:rsidRPr="00B34E56">
          <w:rPr>
            <w:rFonts w:asciiTheme="majorHAnsi" w:hAnsiTheme="majorHAnsi" w:cstheme="majorHAnsi"/>
            <w:color w:val="1155CC"/>
            <w:sz w:val="18"/>
            <w:szCs w:val="18"/>
            <w:u w:val="single"/>
            <w:lang w:val="en-US"/>
          </w:rPr>
          <w:t>m.in</w:t>
        </w:r>
      </w:hyperlink>
      <w:r w:rsidRPr="00B34E56">
        <w:rPr>
          <w:rFonts w:asciiTheme="majorHAnsi" w:hAnsiTheme="majorHAnsi" w:cstheme="majorHAnsi"/>
          <w:sz w:val="18"/>
          <w:szCs w:val="18"/>
          <w:lang w:val="en-US"/>
        </w:rPr>
        <w:t xml:space="preserve">. EM Strasbourg Business School, SGH w </w:t>
      </w:r>
      <w:proofErr w:type="spellStart"/>
      <w:r w:rsidRPr="00B34E56">
        <w:rPr>
          <w:rFonts w:asciiTheme="majorHAnsi" w:hAnsiTheme="majorHAnsi" w:cstheme="majorHAnsi"/>
          <w:sz w:val="18"/>
          <w:szCs w:val="18"/>
          <w:lang w:val="en-US"/>
        </w:rPr>
        <w:t>Warszawie</w:t>
      </w:r>
      <w:proofErr w:type="spellEnd"/>
      <w:r w:rsidRPr="00B34E56">
        <w:rPr>
          <w:rFonts w:asciiTheme="majorHAnsi" w:hAnsiTheme="majorHAnsi" w:cstheme="majorHAnsi"/>
          <w:sz w:val="18"/>
          <w:szCs w:val="18"/>
          <w:lang w:val="en-US"/>
        </w:rPr>
        <w:t xml:space="preserve"> </w:t>
      </w:r>
      <w:proofErr w:type="spellStart"/>
      <w:r w:rsidRPr="00B34E56">
        <w:rPr>
          <w:rFonts w:asciiTheme="majorHAnsi" w:hAnsiTheme="majorHAnsi" w:cstheme="majorHAnsi"/>
          <w:sz w:val="18"/>
          <w:szCs w:val="18"/>
          <w:lang w:val="en-US"/>
        </w:rPr>
        <w:t>i</w:t>
      </w:r>
      <w:proofErr w:type="spellEnd"/>
      <w:r w:rsidRPr="00B34E56">
        <w:rPr>
          <w:rFonts w:asciiTheme="majorHAnsi" w:hAnsiTheme="majorHAnsi" w:cstheme="majorHAnsi"/>
          <w:sz w:val="18"/>
          <w:szCs w:val="18"/>
          <w:lang w:val="en-US"/>
        </w:rPr>
        <w:t xml:space="preserve"> Harvard Online Business School. </w:t>
      </w:r>
      <w:r w:rsidRPr="00B34E56">
        <w:rPr>
          <w:rFonts w:asciiTheme="majorHAnsi" w:hAnsiTheme="majorHAnsi" w:cstheme="majorHAnsi"/>
          <w:sz w:val="18"/>
          <w:szCs w:val="18"/>
        </w:rPr>
        <w:t xml:space="preserve">W swojej karierze pracowała dla takich firm jak </w:t>
      </w:r>
      <w:proofErr w:type="spellStart"/>
      <w:r w:rsidRPr="00B34E56">
        <w:rPr>
          <w:rFonts w:asciiTheme="majorHAnsi" w:hAnsiTheme="majorHAnsi" w:cstheme="majorHAnsi"/>
          <w:sz w:val="18"/>
          <w:szCs w:val="18"/>
        </w:rPr>
        <w:t>Varner</w:t>
      </w:r>
      <w:proofErr w:type="spellEnd"/>
      <w:r w:rsidRPr="00B34E56">
        <w:rPr>
          <w:rFonts w:asciiTheme="majorHAnsi" w:hAnsiTheme="majorHAnsi" w:cstheme="majorHAnsi"/>
          <w:sz w:val="18"/>
          <w:szCs w:val="18"/>
        </w:rPr>
        <w:t xml:space="preserve">, </w:t>
      </w:r>
      <w:proofErr w:type="spellStart"/>
      <w:r w:rsidRPr="00B34E56">
        <w:rPr>
          <w:rFonts w:asciiTheme="majorHAnsi" w:hAnsiTheme="majorHAnsi" w:cstheme="majorHAnsi"/>
          <w:sz w:val="18"/>
          <w:szCs w:val="18"/>
        </w:rPr>
        <w:t>Booksy</w:t>
      </w:r>
      <w:proofErr w:type="spellEnd"/>
      <w:r w:rsidRPr="00B34E56">
        <w:rPr>
          <w:rFonts w:asciiTheme="majorHAnsi" w:hAnsiTheme="majorHAnsi" w:cstheme="majorHAnsi"/>
          <w:sz w:val="18"/>
          <w:szCs w:val="18"/>
        </w:rPr>
        <w:t>, Benefit Systems, WP oraz wielu startupów.</w:t>
      </w:r>
    </w:p>
    <w:p w14:paraId="2A459928" w14:textId="77777777" w:rsidR="000B3370" w:rsidRPr="00B34E56" w:rsidRDefault="005E1367" w:rsidP="00B34E56">
      <w:pPr>
        <w:spacing w:before="240" w:after="240" w:line="276" w:lineRule="auto"/>
        <w:jc w:val="both"/>
        <w:rPr>
          <w:rFonts w:asciiTheme="majorHAnsi" w:hAnsiTheme="majorHAnsi" w:cstheme="majorHAnsi"/>
          <w:sz w:val="18"/>
          <w:szCs w:val="18"/>
          <w:lang w:val="en-US"/>
        </w:rPr>
      </w:pPr>
      <w:hyperlink r:id="rId16">
        <w:r w:rsidR="006A3CA4" w:rsidRPr="00B34E56">
          <w:rPr>
            <w:rFonts w:asciiTheme="majorHAnsi" w:hAnsiTheme="majorHAnsi" w:cstheme="majorHAnsi"/>
            <w:b/>
            <w:color w:val="1155CC"/>
            <w:sz w:val="18"/>
            <w:szCs w:val="18"/>
          </w:rPr>
          <w:t>Natalie Pilling</w:t>
        </w:r>
      </w:hyperlink>
      <w:r w:rsidR="006A3CA4" w:rsidRPr="00B34E56">
        <w:rPr>
          <w:rFonts w:asciiTheme="majorHAnsi" w:hAnsiTheme="majorHAnsi" w:cstheme="majorHAnsi"/>
          <w:sz w:val="18"/>
          <w:szCs w:val="18"/>
        </w:rPr>
        <w:t xml:space="preserve"> - ex-CEO EL </w:t>
      </w:r>
      <w:proofErr w:type="spellStart"/>
      <w:r w:rsidR="006A3CA4" w:rsidRPr="00B34E56">
        <w:rPr>
          <w:rFonts w:asciiTheme="majorHAnsi" w:hAnsiTheme="majorHAnsi" w:cstheme="majorHAnsi"/>
          <w:sz w:val="18"/>
          <w:szCs w:val="18"/>
        </w:rPr>
        <w:t>Passion</w:t>
      </w:r>
      <w:proofErr w:type="spellEnd"/>
      <w:r w:rsidR="006A3CA4" w:rsidRPr="00B34E56">
        <w:rPr>
          <w:rFonts w:asciiTheme="majorHAnsi" w:hAnsiTheme="majorHAnsi" w:cstheme="majorHAnsi"/>
          <w:sz w:val="18"/>
          <w:szCs w:val="18"/>
        </w:rPr>
        <w:t xml:space="preserve">, gdzie prowadziła zespół 75 ekspertów i ekspertek IT tworzących oprogramowanie dla polskich i zagranicznych klientów, takich jak </w:t>
      </w:r>
      <w:proofErr w:type="spellStart"/>
      <w:r w:rsidR="006A3CA4" w:rsidRPr="00B34E56">
        <w:rPr>
          <w:rFonts w:asciiTheme="majorHAnsi" w:hAnsiTheme="majorHAnsi" w:cstheme="majorHAnsi"/>
          <w:sz w:val="18"/>
          <w:szCs w:val="18"/>
        </w:rPr>
        <w:t>Booksy</w:t>
      </w:r>
      <w:proofErr w:type="spellEnd"/>
      <w:r w:rsidR="006A3CA4" w:rsidRPr="00B34E56">
        <w:rPr>
          <w:rFonts w:asciiTheme="majorHAnsi" w:hAnsiTheme="majorHAnsi" w:cstheme="majorHAnsi"/>
          <w:sz w:val="18"/>
          <w:szCs w:val="18"/>
        </w:rPr>
        <w:t xml:space="preserve">, Polaroid, </w:t>
      </w:r>
      <w:proofErr w:type="spellStart"/>
      <w:r w:rsidR="006A3CA4" w:rsidRPr="00B34E56">
        <w:rPr>
          <w:rFonts w:asciiTheme="majorHAnsi" w:hAnsiTheme="majorHAnsi" w:cstheme="majorHAnsi"/>
          <w:sz w:val="18"/>
          <w:szCs w:val="18"/>
        </w:rPr>
        <w:t>Docplanner</w:t>
      </w:r>
      <w:proofErr w:type="spellEnd"/>
      <w:r w:rsidR="006A3CA4" w:rsidRPr="00B34E56">
        <w:rPr>
          <w:rFonts w:asciiTheme="majorHAnsi" w:hAnsiTheme="majorHAnsi" w:cstheme="majorHAnsi"/>
          <w:sz w:val="18"/>
          <w:szCs w:val="18"/>
        </w:rPr>
        <w:t xml:space="preserve">. Natalie zrezygnowała ze stanowiska CEO, by pracować na pełny etat w Dare IT: "Będąc w IT, często byłam jedyną kobietą - nie tylko starszą, ale i jedyną w pokoju. Jestem głęboko przekonana, że wprowadzając do branży więcej kobiet z Dare IT, możemy za jednym zamachem rozwiązać problemy związane z różnorodnością i niedoborem talentów". Przed EL </w:t>
      </w:r>
      <w:proofErr w:type="spellStart"/>
      <w:r w:rsidR="006A3CA4" w:rsidRPr="00B34E56">
        <w:rPr>
          <w:rFonts w:asciiTheme="majorHAnsi" w:hAnsiTheme="majorHAnsi" w:cstheme="majorHAnsi"/>
          <w:sz w:val="18"/>
          <w:szCs w:val="18"/>
        </w:rPr>
        <w:t>Passion</w:t>
      </w:r>
      <w:proofErr w:type="spellEnd"/>
      <w:r w:rsidR="006A3CA4" w:rsidRPr="00B34E56">
        <w:rPr>
          <w:rFonts w:asciiTheme="majorHAnsi" w:hAnsiTheme="majorHAnsi" w:cstheme="majorHAnsi"/>
          <w:sz w:val="18"/>
          <w:szCs w:val="18"/>
        </w:rPr>
        <w:t xml:space="preserve">, Natalie pracowała w zespole kierowniczym dwóch startupów </w:t>
      </w:r>
      <w:proofErr w:type="spellStart"/>
      <w:r w:rsidR="006A3CA4" w:rsidRPr="00B34E56">
        <w:rPr>
          <w:rFonts w:asciiTheme="majorHAnsi" w:hAnsiTheme="majorHAnsi" w:cstheme="majorHAnsi"/>
          <w:sz w:val="18"/>
          <w:szCs w:val="18"/>
        </w:rPr>
        <w:t>early-stage</w:t>
      </w:r>
      <w:proofErr w:type="spellEnd"/>
      <w:r w:rsidR="006A3CA4" w:rsidRPr="00B34E56">
        <w:rPr>
          <w:rFonts w:asciiTheme="majorHAnsi" w:hAnsiTheme="majorHAnsi" w:cstheme="majorHAnsi"/>
          <w:sz w:val="18"/>
          <w:szCs w:val="18"/>
        </w:rPr>
        <w:t xml:space="preserve"> w Berlinie, pomagając im znaleźć </w:t>
      </w:r>
      <w:proofErr w:type="spellStart"/>
      <w:r w:rsidR="006A3CA4" w:rsidRPr="00B34E56">
        <w:rPr>
          <w:rFonts w:asciiTheme="majorHAnsi" w:hAnsiTheme="majorHAnsi" w:cstheme="majorHAnsi"/>
          <w:sz w:val="18"/>
          <w:szCs w:val="18"/>
        </w:rPr>
        <w:t>product</w:t>
      </w:r>
      <w:proofErr w:type="spellEnd"/>
      <w:r w:rsidR="006A3CA4" w:rsidRPr="00B34E56">
        <w:rPr>
          <w:rFonts w:asciiTheme="majorHAnsi" w:hAnsiTheme="majorHAnsi" w:cstheme="majorHAnsi"/>
          <w:sz w:val="18"/>
          <w:szCs w:val="18"/>
        </w:rPr>
        <w:t xml:space="preserve">-market </w:t>
      </w:r>
      <w:proofErr w:type="spellStart"/>
      <w:r w:rsidR="006A3CA4" w:rsidRPr="00B34E56">
        <w:rPr>
          <w:rFonts w:asciiTheme="majorHAnsi" w:hAnsiTheme="majorHAnsi" w:cstheme="majorHAnsi"/>
          <w:sz w:val="18"/>
          <w:szCs w:val="18"/>
        </w:rPr>
        <w:t>fit</w:t>
      </w:r>
      <w:proofErr w:type="spellEnd"/>
      <w:r w:rsidR="006A3CA4" w:rsidRPr="00B34E56">
        <w:rPr>
          <w:rFonts w:asciiTheme="majorHAnsi" w:hAnsiTheme="majorHAnsi" w:cstheme="majorHAnsi"/>
          <w:sz w:val="18"/>
          <w:szCs w:val="18"/>
        </w:rPr>
        <w:t xml:space="preserve"> i skalę działania. </w:t>
      </w:r>
      <w:r w:rsidR="006A3CA4" w:rsidRPr="00B34E56">
        <w:rPr>
          <w:rFonts w:asciiTheme="majorHAnsi" w:hAnsiTheme="majorHAnsi" w:cstheme="majorHAnsi"/>
          <w:sz w:val="18"/>
          <w:szCs w:val="18"/>
          <w:lang w:val="en-US"/>
        </w:rPr>
        <w:t xml:space="preserve">Jest </w:t>
      </w:r>
      <w:proofErr w:type="spellStart"/>
      <w:r w:rsidR="006A3CA4" w:rsidRPr="00B34E56">
        <w:rPr>
          <w:rFonts w:asciiTheme="majorHAnsi" w:hAnsiTheme="majorHAnsi" w:cstheme="majorHAnsi"/>
          <w:sz w:val="18"/>
          <w:szCs w:val="18"/>
          <w:lang w:val="en-US"/>
        </w:rPr>
        <w:t>absolwentką</w:t>
      </w:r>
      <w:proofErr w:type="spellEnd"/>
      <w:r w:rsidR="006A3CA4" w:rsidRPr="00B34E56">
        <w:rPr>
          <w:rFonts w:asciiTheme="majorHAnsi" w:hAnsiTheme="majorHAnsi" w:cstheme="majorHAnsi"/>
          <w:sz w:val="18"/>
          <w:szCs w:val="18"/>
          <w:lang w:val="en-US"/>
        </w:rPr>
        <w:t xml:space="preserve"> HEC Paris </w:t>
      </w:r>
      <w:proofErr w:type="spellStart"/>
      <w:r w:rsidR="006A3CA4" w:rsidRPr="00B34E56">
        <w:rPr>
          <w:rFonts w:asciiTheme="majorHAnsi" w:hAnsiTheme="majorHAnsi" w:cstheme="majorHAnsi"/>
          <w:sz w:val="18"/>
          <w:szCs w:val="18"/>
          <w:lang w:val="en-US"/>
        </w:rPr>
        <w:t>i</w:t>
      </w:r>
      <w:proofErr w:type="spellEnd"/>
      <w:r w:rsidR="006A3CA4" w:rsidRPr="00B34E56">
        <w:rPr>
          <w:rFonts w:asciiTheme="majorHAnsi" w:hAnsiTheme="majorHAnsi" w:cstheme="majorHAnsi"/>
          <w:sz w:val="18"/>
          <w:szCs w:val="18"/>
          <w:lang w:val="en-US"/>
        </w:rPr>
        <w:t xml:space="preserve"> Warwick Business School.</w:t>
      </w:r>
    </w:p>
    <w:p w14:paraId="2A459929" w14:textId="499B2ABB" w:rsidR="000B3370" w:rsidRPr="00436570" w:rsidRDefault="006A3CA4" w:rsidP="00B34E56">
      <w:pPr>
        <w:spacing w:before="240" w:after="240" w:line="276" w:lineRule="auto"/>
        <w:jc w:val="both"/>
        <w:rPr>
          <w:rFonts w:asciiTheme="majorHAnsi" w:hAnsiTheme="majorHAnsi" w:cstheme="majorHAnsi"/>
          <w:sz w:val="18"/>
          <w:szCs w:val="18"/>
        </w:rPr>
      </w:pPr>
      <w:r w:rsidRPr="00436570">
        <w:rPr>
          <w:rFonts w:asciiTheme="majorHAnsi" w:hAnsiTheme="majorHAnsi" w:cstheme="majorHAnsi"/>
          <w:b/>
          <w:sz w:val="18"/>
          <w:szCs w:val="18"/>
        </w:rPr>
        <w:t>Kontakt:</w:t>
      </w:r>
      <w:r w:rsidRPr="00436570">
        <w:rPr>
          <w:rFonts w:asciiTheme="majorHAnsi" w:hAnsiTheme="majorHAnsi" w:cstheme="majorHAnsi"/>
          <w:b/>
          <w:sz w:val="18"/>
          <w:szCs w:val="18"/>
        </w:rPr>
        <w:br/>
      </w:r>
      <w:r w:rsidRPr="00436570">
        <w:rPr>
          <w:rFonts w:asciiTheme="majorHAnsi" w:hAnsiTheme="majorHAnsi" w:cstheme="majorHAnsi"/>
          <w:sz w:val="18"/>
          <w:szCs w:val="18"/>
        </w:rPr>
        <w:t xml:space="preserve">Aleksandra Bis  </w:t>
      </w:r>
      <w:hyperlink r:id="rId17" w:history="1">
        <w:r w:rsidR="00436570" w:rsidRPr="00042940">
          <w:rPr>
            <w:rStyle w:val="Hipercze"/>
            <w:sz w:val="18"/>
            <w:szCs w:val="18"/>
          </w:rPr>
          <w:t>aleksandra.bis@dareit.io</w:t>
        </w:r>
      </w:hyperlink>
      <w:r w:rsidR="00436570">
        <w:rPr>
          <w:rFonts w:asciiTheme="majorHAnsi" w:hAnsiTheme="majorHAnsi" w:cstheme="majorHAnsi"/>
          <w:sz w:val="18"/>
          <w:szCs w:val="18"/>
        </w:rPr>
        <w:t xml:space="preserve"> </w:t>
      </w:r>
      <w:r w:rsidRPr="00436570">
        <w:rPr>
          <w:rFonts w:asciiTheme="majorHAnsi" w:hAnsiTheme="majorHAnsi" w:cstheme="majorHAnsi"/>
          <w:sz w:val="18"/>
          <w:szCs w:val="18"/>
        </w:rPr>
        <w:t>tel. 602 395 103</w:t>
      </w:r>
    </w:p>
    <w:p w14:paraId="2A45992A" w14:textId="77777777" w:rsidR="000B3370" w:rsidRPr="00436570" w:rsidRDefault="000B3370">
      <w:pPr>
        <w:spacing w:after="0" w:line="276" w:lineRule="auto"/>
        <w:jc w:val="both"/>
        <w:rPr>
          <w:rFonts w:asciiTheme="majorHAnsi" w:hAnsiTheme="majorHAnsi" w:cstheme="majorHAnsi"/>
        </w:rPr>
      </w:pPr>
    </w:p>
    <w:sectPr w:rsidR="000B3370" w:rsidRPr="00436570">
      <w:headerReference w:type="default" r:id="rId1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8B7EA" w14:textId="77777777" w:rsidR="005E1367" w:rsidRDefault="005E1367">
      <w:pPr>
        <w:spacing w:after="0" w:line="240" w:lineRule="auto"/>
      </w:pPr>
      <w:r>
        <w:separator/>
      </w:r>
    </w:p>
  </w:endnote>
  <w:endnote w:type="continuationSeparator" w:id="0">
    <w:p w14:paraId="0356C205" w14:textId="77777777" w:rsidR="005E1367" w:rsidRDefault="005E1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D695C" w14:textId="77777777" w:rsidR="005E1367" w:rsidRDefault="005E1367">
      <w:pPr>
        <w:spacing w:after="0" w:line="240" w:lineRule="auto"/>
      </w:pPr>
      <w:r>
        <w:separator/>
      </w:r>
    </w:p>
  </w:footnote>
  <w:footnote w:type="continuationSeparator" w:id="0">
    <w:p w14:paraId="6C47EEA1" w14:textId="77777777" w:rsidR="005E1367" w:rsidRDefault="005E1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992B" w14:textId="77777777" w:rsidR="000B3370" w:rsidRDefault="006A3CA4">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2A45992D" wp14:editId="2A45992E">
          <wp:extent cx="1339969" cy="29570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39969" cy="295702"/>
                  </a:xfrm>
                  <a:prstGeom prst="rect">
                    <a:avLst/>
                  </a:prstGeom>
                  <a:ln/>
                </pic:spPr>
              </pic:pic>
            </a:graphicData>
          </a:graphic>
        </wp:inline>
      </w:drawing>
    </w:r>
  </w:p>
  <w:p w14:paraId="2A45992C" w14:textId="77777777" w:rsidR="000B3370" w:rsidRDefault="000B3370">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069E8"/>
    <w:multiLevelType w:val="hybridMultilevel"/>
    <w:tmpl w:val="CEB232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370"/>
    <w:rsid w:val="000B3370"/>
    <w:rsid w:val="00194A54"/>
    <w:rsid w:val="00436570"/>
    <w:rsid w:val="005E1367"/>
    <w:rsid w:val="00624E12"/>
    <w:rsid w:val="006A3CA4"/>
    <w:rsid w:val="0070048A"/>
    <w:rsid w:val="00AC5C07"/>
    <w:rsid w:val="00B34E56"/>
    <w:rsid w:val="00B36C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59906"/>
  <w15:docId w15:val="{AE041D2B-32A6-4A1B-8EFC-A807E220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2D0E"/>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AF5425"/>
    <w:rPr>
      <w:b/>
      <w:bCs/>
    </w:rPr>
  </w:style>
  <w:style w:type="character" w:customStyle="1" w:styleId="TematkomentarzaZnak">
    <w:name w:val="Temat komentarza Znak"/>
    <w:basedOn w:val="TekstkomentarzaZnak"/>
    <w:link w:val="Tematkomentarza"/>
    <w:uiPriority w:val="99"/>
    <w:semiHidden/>
    <w:rsid w:val="00AF5425"/>
    <w:rPr>
      <w:b/>
      <w:bCs/>
      <w:sz w:val="20"/>
      <w:szCs w:val="20"/>
    </w:rPr>
  </w:style>
  <w:style w:type="paragraph" w:styleId="Nagwek">
    <w:name w:val="header"/>
    <w:basedOn w:val="Normalny"/>
    <w:link w:val="NagwekZnak"/>
    <w:uiPriority w:val="99"/>
    <w:unhideWhenUsed/>
    <w:rsid w:val="00AF07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072F"/>
  </w:style>
  <w:style w:type="paragraph" w:styleId="Stopka">
    <w:name w:val="footer"/>
    <w:basedOn w:val="Normalny"/>
    <w:link w:val="StopkaZnak"/>
    <w:uiPriority w:val="99"/>
    <w:unhideWhenUsed/>
    <w:rsid w:val="00AF07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072F"/>
  </w:style>
  <w:style w:type="character" w:styleId="Hipercze">
    <w:name w:val="Hyperlink"/>
    <w:basedOn w:val="Domylnaczcionkaakapitu"/>
    <w:uiPriority w:val="99"/>
    <w:unhideWhenUsed/>
    <w:rsid w:val="00CC3FAA"/>
    <w:rPr>
      <w:color w:val="0000FF" w:themeColor="hyperlink"/>
      <w:u w:val="single"/>
    </w:rPr>
  </w:style>
  <w:style w:type="paragraph" w:styleId="Tekstprzypisudolnego">
    <w:name w:val="footnote text"/>
    <w:basedOn w:val="Normalny"/>
    <w:link w:val="TekstprzypisudolnegoZnak"/>
    <w:uiPriority w:val="99"/>
    <w:semiHidden/>
    <w:unhideWhenUsed/>
    <w:rsid w:val="00CC3FA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C3FAA"/>
    <w:rPr>
      <w:sz w:val="20"/>
      <w:szCs w:val="20"/>
    </w:rPr>
  </w:style>
  <w:style w:type="character" w:styleId="Odwoanieprzypisudolnego">
    <w:name w:val="footnote reference"/>
    <w:basedOn w:val="Domylnaczcionkaakapitu"/>
    <w:uiPriority w:val="99"/>
    <w:semiHidden/>
    <w:unhideWhenUsed/>
    <w:rsid w:val="00CC3FAA"/>
    <w:rPr>
      <w:vertAlign w:val="superscript"/>
    </w:rPr>
  </w:style>
  <w:style w:type="character" w:styleId="Nierozpoznanawzmianka">
    <w:name w:val="Unresolved Mention"/>
    <w:basedOn w:val="Domylnaczcionkaakapitu"/>
    <w:uiPriority w:val="99"/>
    <w:semiHidden/>
    <w:unhideWhenUsed/>
    <w:rsid w:val="0077352A"/>
    <w:rPr>
      <w:color w:val="605E5C"/>
      <w:shd w:val="clear" w:color="auto" w:fill="E1DFDD"/>
    </w:rPr>
  </w:style>
  <w:style w:type="character" w:styleId="UyteHipercze">
    <w:name w:val="FollowedHyperlink"/>
    <w:basedOn w:val="Domylnaczcionkaakapitu"/>
    <w:uiPriority w:val="99"/>
    <w:semiHidden/>
    <w:unhideWhenUsed/>
    <w:rsid w:val="00180152"/>
    <w:rPr>
      <w:color w:val="800080" w:themeColor="followedHyperlink"/>
      <w:u w:val="single"/>
    </w:rPr>
  </w:style>
  <w:style w:type="paragraph" w:styleId="Akapitzlist">
    <w:name w:val="List Paragraph"/>
    <w:basedOn w:val="Normalny"/>
    <w:uiPriority w:val="34"/>
    <w:qFormat/>
    <w:rsid w:val="00B36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reit.io"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ng.dareit.io/" TargetMode="External"/><Relationship Id="rId17" Type="http://schemas.openxmlformats.org/officeDocument/2006/relationships/hyperlink" Target="mailto:aleksandra.bis@dareit.io" TargetMode="External"/><Relationship Id="rId2" Type="http://schemas.openxmlformats.org/officeDocument/2006/relationships/customXml" Target="../customXml/item2.xml"/><Relationship Id="rId16" Type="http://schemas.openxmlformats.org/officeDocument/2006/relationships/hyperlink" Target="https://www.linkedin.com/in/natalie-pill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strategy.ec.europa.eu/en/library/women-digital" TargetMode="External"/><Relationship Id="rId5" Type="http://schemas.openxmlformats.org/officeDocument/2006/relationships/numbering" Target="numbering.xml"/><Relationship Id="rId15" Type="http://schemas.openxmlformats.org/officeDocument/2006/relationships/hyperlink" Target="http://m.i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in/aleksandra-bis-ba97028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AHF+ROz7ujoPu8MIw4YSOqFNXQ==">AMUW2mWDKhC5USh5gOW39p4Zr15EmIL/f0+hwx6Y+WKT05KIqo4uxZGMWaBSqmRez1ac0ffYHief26aLQ2HAkWI+p1U2S7TFQwX+TQe3ic4oM5ULtQsWr/cL0LHT/2u1zeaKq4YSdzja6mSBeDh6z5/LMPJ6sx9JPyA+rcxmFoUneRLS5eGcUyJJqb3otxrgFCiyyukA/U194CXO3kwbg2gH4rWgcqassm1AbadRr+Lkp6aGM24inOYAtBna016RYvaUOJLsfu3ASZ+Yx0RPwytmJco2ZOeZeS/xdkCHSDcjRtoRcUrymRzm3+TilwFdCIYcZQYFNYt5U0/swXs162C5XcLUZmNc2aqtlpeCAWAKg/wNItZ9lIDUGS5Dut7pM+HJ1HbQggl3KJr0kevvhfFfqc0pPlvZ8uDvLlun3KlRAVdyYv2kiES+jgXMpW2/Ya4vw47Fu/l6d6EtUbwlDgjZIM9NZUvttPOuLkDgoNORbt6B5qad9gwUmjU1eXvkBcSVUHZtlpKZeS5usbWU+COkCUuDPgckaXA6R/rQ2yONvANttmn46+Uu0/MKJbx7P1JI1qE91vPuQtyosBitzrAsyDZIoyq3kobz1vl7IIFong0qOna+ZCWtQb1Jcx9JkOXRjN7XunJU3LkD/96Dn9beualeVy3pi3VlRSWIGLyeZFqg2qpX++I5fMyzuoG7e+MLd7i8wOBvVcFLrghdV2/ZdEDtpR11Gz+eViZAyFN2NoJg12P+HWWTZGWuTzb3leqf6HNvy9lYcCEYA7bhSetQlA4FOqhMzatKyWswPwovz8/aeALZWD+NpLsN5FYwUDhZKEqj0PJGz3WZ8wS8fd/Ql/uBoFrlSkW3gb6XwOoPFc+CbVu05O0WNMjg69NpgWYWf70zePldVMBIgxX1jPOz6AeZYwK7/MOmTnMWdzPfzggy37giAFZjvt0j415xOrETDR37mpROSli6qBJI5J/FHTc7Moz7K8epxCJJ3I7FaCiqxb4zRTQQZNzSyrjFciUXr3SpPtQbvomxST4Q0ubMhvGX6DUq5i+PcUajABAj9Mz90BlE8IOftdP+JkUOyD9lRXgy0OYs/Ai2G7M7icJ4E4KxWB0oldZFDq6uDZZJxXwHqyqvs7S5XUWZjPKRYuYPh8bqGrP2F2nW2iCEVyL7obB4F9/SDorV2OkoTgsNf03CMu9l7CZ2/drfhUsJaWIda1Qe8S3XWK8r959c0fV+X1kDgG+SiYxadrdLA6+IWXc0Q8a8IR/Q78lrgO1tTts3dz42kdky1ODwN0OuExmQV8KcTaKzRHYhMqKthUnBh5u2aX6TeZ+t76e8ZacSJhTcxAhe4zptuoKQlxwKuXr5tUZERitwldd1cr+b+WEgtDq5utoPTf2mbo2M18kVVkiCJndKefgNZlNy0AHjE/UNL0LFS3TKtDxKkV/YdXCucDsxEcub8FTMCoHss/t7BDal/akSamEucLD+57zRKKweJydk/BYyzB2qOQTvXRHmXbaVKwldT697u3E9rddNmJfqRbGN24cuyqqRKFsAu7zG8Vu1z8ikHt0furH69+enoER6YmpcY5nnw4r4qUeyMBmI5XnzVmaNmYwxuuoqT7+RYJ1bU34erNk3EsZunLhQgkAGULpo+5P87lS8clLRth8VLfP0fPf6cLIIeuJcUmeXxmEbncYn4Qoy/YXDYGVbxF7dfm670rx6TrJOtWlLzMhkcUzj+m6X5C0TnMdakxAYa65NtrWCwWjLEM140MolpZwl+wDQ6m47r1eyHAJvcFsbLLX2zxd9szyzCBsatdBhT3i95WV2F+C/1HvnW72S0pY0fYhcUvGFKzXlUXkFireQ7WcKTafQ2HxMzgrukaqCVXvLyB/tXYUdOrEiGzK+JzKlHFWu5RvLO3aSjo0WsRPhIQ6yBJCInlaxuofSrYypWXq8QD4VhrAW2IYlx21YKHYpxUE8mPyn6JEOLscSrCWVxBpYMYmLJoiHnOZQL4iv5lQOH0t8/uK3H124XWuphDX7umBroM24bjjPE+0GYNKMNmd0/r4qLlu91fBLYExNsm13pxQqA4VSMqUaOz/DA6UErsX99f84wRI+f9a+ozUcSO5ozCAs5tI/n8MNs07HlVebLWDNMOz9ljEsZz9VDpEuI98xXlI+6VV7Zb+9nQ2vszUMVfgVzAyLPkNafdFrfUJii8Wrbq2T0cgmF3+LgZiSfxgRmh011pVHIPBVbPVnVbBYLtdS1wwobsfApcCe79n08BHLRgRxAuF7uUB+E+bxqsTaFBHKFvYoFGh/z+7GcYabDJWJeL49RSKoxyspWAN4wjVTPV2pfncUu2bC9FeZFDWDUE/x+AqpVpnNCbSmczymOi6+WjqIrA/HI6HgRLI+urgeYsfPShLn6K+WoHC0YMHlr0gVZQ4fUIJVfay+6+Axh0nL3B9jn00pUGjjA7EyQSd/k+qybyfhvoM07Jp1IKqODqEn0diaWV3cuhOm0HGq8JvE8h587dBo7/6AoN8ApPDIB0+q1ipAiRBH9y21kp9vEfssDTf99BoUlG6rWd4ocfl+h1LW0llNkJpBqMdGYtFn6Qf4GsCofdmieeRbg8zdyGPTl/INOOgiA4oIMmbQNVMRrito/tA6vXIqv06g7oZscQuObeOBU5RLqW2d+KN55xEj7XPi8E8GWAdPt/rRjOz46YrgXfkJFPs6DuiW0pE6feqNcumjp7qGuwbGYlM7dcXJhcg8GtFmOO6BqvSQpBoBg2CwLrQoERLgqvFwmkp/LhsQRn4dKnz3T1p6utG9fLi+5f+I0JgGv0Ob9YjRZL+2dCtB7hIrBmh61VCQJv+ZzKwKzTlEQbZTRC7PWF2+uYQiRtC6BEMFo/2l20XxThrDRb3HFke5B7xxuTPCHXePIsZifQvsHUBWwJDP7yQnrN/ATR19VBUlH1PFtLlZE0Hcwlgpr+0oBVJDFTCwxwF03Qc53FufoAiF8KadSyQ+9fz9+ozogHCUYQcUbMMU5ZoiChFK/yn4Byr5QQiEQng36MzbdnjgXmmhdozDUmFBokVBTH74djD1XAPE4jzZm1/321DzK6JonEr08NorCkAtrwiYshv9sg0rkzf5IMCLwKt0f4f4mM2YSEBJjN0MDzlIr74CpByOi9Nni3YYEamVqne3dB8sHQfpTSdZAgVhBu4kDVXSYC4ephVWC00ZAJapbnOiXNifRy0Jc/JsIl10JRZWOuLJwgFUCTDfPdwvvQSXSn7dlpoHXiCcCzxM5WaK68tN9M4Aqm4peU+ZWiCJ5RkKe/2Sp8t5t87J8MTePAbclPUosCw3upvAGvT91777wJ8B3ALZrq3Y35XSjcrguAywiGrmJ8EKcWtu+wJfORW7uyEu534XEjfB07LeQjJWrY+yKdcZ+EEmVL3ef8yCX2xDVyDk9IyURluCWwXdib3cxZIIsrNYi0B/lZTRmC5n7BPiirEHlc0B6bMIvaQrBpPwaAFQY1AIyF+ji5Q8UmyOpi4qCp5Aht26kD3XalnO6UhrOJA6oSGruF9ET7JtbJs+TNYZDFw4yS0j6HlDMQYeHRoKjv4yCfXTQPq5LBKej/9BdqWMP6psadcHhdaEKm6XcAXRUeHvYkmTEzwZ+8ad/t9EFBcwazYOyg/iHzNxnVjYU/b3MpaemdUdFTZNlcWlce2bLmXT6Ncu7fHKg5rHtjqsWiBmgt5QnljXXHv1qSj9dX34+YJnf9ZXEP7RpEf1J/edjmpWHgWuOfMMJFrBGaMya+T/lZBQEKJPSDqnDires6sBVvvEJ/H/3nddRTaHjwaSe4Dvmz2JOOO5YqSJJedLbbwwKy9OKGgW0v+C281x2mIE3BW558Efrc9y5sS0+M4MAceD8c0NmFbIrXeHKxq+b9+jxhNPj/CtyddZoHhqYAu+RWL3tqcYXAkX27IMtoi3Y5FIL2VqWD2pfyss5GIhKL+FTeyzx3kpbs8Bl4iNo/SIeuUk/pM7sE2Xxy3lSpeYLbKcAF7TlyubWDLzT3iwh6QoolzhqX85sLq8nhLFbVFjjLjNtLcBMGa118dHrD/XC8RJlgmW0G2OGMtv2bIlxDOnSlSq6y4SqLBFX4aP9bU6nnK3xi+uXghKWwSL3o4UnKEwADBIESvKUB25SQpYeHCLDS7cJGhAhZ13Ar3WQPbof5bnGuh0bcWzGT7G7bHsKVobMxZyGGQmOESAw75ag9SuBte2QyGDrbieuG64KbVCl6yvCsqDuMmQcUHb/fXwKCtjrn1dxcEGo3kCQH8MAFrRhwoaVwybpR4w+1B5w/kuLhTvN4Ujv9emPpVZ+m2YOEPQmxLrlrzIca9eSrUPRxD/t0ujrkk6SMEnwCZultzz64e5F+P/Ik7akyogbCEqW/sGTt6CVjwix6SOq2kHVeWQiU+DvZIQ/VT5CW9/PEJcNDrx4tqoIg0HcuSm7uCQ55HSIpeD373dGoe4lDtFlaRqYYhA3WoIucJ0WqNuBzZ8VSdHsrBrzAnKNr0UgKIYEL+a/sv+jKXhlN0muBIyXW+iXJmOMdHGpOUpuo1/T/0jNoqsBw8asVJt689zRLJuSgtjmk5u1FqPBEWFtA8fsNlnwAjdpo0jDo0ogT1EFjv4QLXK1r+6T6IRj3GXg1mbVrM4rzLBw5vJC8j3DRbNGH1rO2I6Caq60RGNmvg2uYAcMuYFp9cr2veLksCCZcxb1F6ka94a91M9knEGJRFHauFGKCKEI35mzicFrYl9kip1pJ4Zc9Mmq4E6iPF5UW1HSw3st22hiIOpSbZrOesE6wwH5Vq1NaYZyzTlUgLCS9vegt2MlDm93gu4kjn2IQ9lPo22Y81rCYJMzdBd8bgLPDN925DF6EK0QE6+qwFCjdrY/D2mYE5gjQFx1FQjqpGnlPbnVE2HWxmeG7rtlS0IDw3QNvgKHiQrP7fUgbAP6J7WYnRbxcuK6GYUamfUvVwasuI3VMMWRHb7G6/SzmWLLD2hQ8zh/RKu1BmwlkgmfMqg8E1yBveKnCP7pbiEUzzzcd5cePUVh/+iarXCo6iWvukj3iLbsI7qyRQk6kOz6mv1RtrpHTJ+Oeah9Etp5vULeXMb/2TEJBz4F75QY0mJTpwNIISMGQuZeusBnGKMpaPqW0P36vg3xgJk+pzoohsDBe4KdpdFU+Y8mo5oNauRAIVuxxZOuN4aUI29ayuTaZEc8dI1ZXKDznNay9f5eG6pgK1EQMMElcEjdPF5z8QB+oNmsA0+n9kaiK00z6iAZCFllAMhVQX7ZroJmDNUH9us3iOHwCVYd/mzZIiSrPabOuOa7feL04595CSsJE5wfDW5IWDbIQ9TG5h3/2t3vdWn5y/XAmy/L1+ALNqzawNR1eEcRFthy8o9yN1V2FabD9G9BbENKPz9UGlmJ8YrWGAZLlAsfUGhRkITDIzf8bjCYdCuj/G5bPfMTkItqcwp0rCLe7QELeOyCuaNZmv5l9/YDxlOxXl5q2N8kCYi49MZcoXQ1rBh8tojS00qHCBs6HiR5Qh/BW630pDKPLGRKpu8dvHLbRJbup1cXxq5I/5OjpO1Q0wK6FUcRxzvLTv8m6znS8fhJPI8QTV+BMerCy2UfwFpTcdq5/ea299VazrbLvSBz1k7fLGLD0V8ZNeaZh+8QJxGlM2x/3peGEJKQ6KwkQkfzUuJAjG8QuXUF53v4tdQHxU258bfsiU1MJgP4TRn59kn+c7csYi+YgJSKs8XNHHvMRTx4q6g76yA3QO50Anf11CGWhJwOJ9dgbLTbaDHI7gGT8wKqJra/iyj9nSj8VIrpP5++T/CmFQbDq0c/pWLghQ1Gg5ZaMPrAXmFvUgG3vUCJQ4ux51iK/L80oah17fFtT++MLvQ4ytqeXkdFJ7mU6EA6O2xvg55xWXyNn+aaQAiMlYO35ncnjrnWPwh/3CrIJhzah194OjfaCL0FN2rmazStj9kPB0PTjkUbOJGO4EdRo+cO5+tLaazYWBEq3iv/L3ADwojhdu/j3pos1VdByGJsaBQlX4NIGwWMSf/yHvYQRg8JGZUInSeQiKNtH7xX19GCB1hrcYvjXWWTe4OLWKAvv9msns9I/8RdVojvXX9yhjxUkbUrYfpEs9zwJSdYyxbiTATnE/M9PoIcqQ6gk9hxsU23s98aqEMWOKVJ+AmswIuMOj/m1V8fBKV871VbrO93LMCgfAzezdBSZ+Y7XA40o0Fxn9AwTD+E8st9X4louMFaGEdaF/JZp2c0OTNjGqtmbKbwOtF+yryYDbEsfJ3uwUARChpxr/3PFMKrS7ZHK8F6mSlWZ7+L1jbw8YjBbabadL1/A/zcltg7ly/xNYojCOoBRfL2x7GErGM5sqdKBcUfbWEmTrSE0IZ+NnfPvIxBh6O4nU/NSqnc56ML7+EDR4X6oYSEo8QLj6wNOwdco3bII/lZ+HzDGWt/yc30jE/3Tu3WmJwyIrYLG3xZacP8oXakebVY3N6dxz6XywVJiR+2w0LBUMItrnFMkk37WcOa1la4A0loeq1uIy1YAixcubep5U273xs0OZgugMzerng8VR+YlTyl+SZbtCmiCNBBtXucAdlqmdI0QImVCi2No1J5xhFAKI/n26qpVq+hv91poLV9kPaRwafh2crF/DqzSgrZZurVt9wSrVjfCWxGZtUEwLzESAkjxg5OFLOnmTZ3c1QgkZ2K5fzCNxsI3NMqzs5vuyxCoUZlMPtd1uueB7udm2niCAsoioiwyJQ4CxTszonux37TtdxN9rSgFvtlSRLSfCrRZATVrKdc+T8tizOkgw8vfNprXos814G45k8ln6cA7PZsGTwPuD4NhQVjKzGLSXdN/ORL9GSKSUN2EhUDnhAD+R6yBw6l2KIk0ZY4Nvebki5HABKPVFWhz8aOlRX/5okpmpD2AISZEsFLaaPGz2fWgKVj2FQqjn0GRbZQ1h6lOAPNCCiLRMVOhuzwzyL6zkCO3sIApCFLyrHloz90/yimzqgxVrljS2r/skolBbY4Lfll/MnpapM32kJkfuevKn46N6Ay787MlC/cVq3hi/LDo4hLE7cb3tOnmlX5zMvKJRGVigB8uCQ4M83EdruEwKBcJEHdwJu9SoSV4ile/CfjwTMJwtDrSVk38ZnAgmnlKuyfD3TRCGgwLziORKe+RL43WPCLyaFs3frkQa7+DhzHbMrMQiNc617hvjek1fZw4q9UkLn6ni1tk9kMR++AqawANFtRZrqymiGAdREYD+NaHgvqG7Nz7g+hZ5eO/xc4obIeJyJRSZFtz8ZxuQbBr6kNOEcTCxV8W+2fQs/UmKq6WNwd0LVpOJG334n8Rvvf0koYrH7FBEl4P+uIfGTxemB9qOdmV6EXILXmdVob4g+kbQ/yWDVhMVlLpXVY2J8SHA5mAWCm64Q7rwJfPiYokPN3GI4f8VcHjsb4/3gMRvzknv+5fxa7Xjkeubj/dbFUEA11Bn8SKhXo8wsW5o0KQKVuCAtjuF/wNO75fTmK2wELKCOybZIvWy+VOH97chKMK29i5ASIgzEcSDnPW/jonk3cAn0y2O+F9EMm/qaogLqXgf2yj1GD/bUfRPAHuRiRmPhmm4Oh/gYlkoUwo5gTsMbzGSsFKqfckiL2nbcNLVezHdTFUrXOTcmGXpYZo9/bz/NlaQFSS42zR5n8h7RJ7x0p/g1aeJylqkB4WH8Yqs12rvAmIFMjUYS0wQIvxN1HIgcAHBaEzUb37VmiJTmIPr7XZ3Ki7awqVmwaBGb2PlbUHl1rj27tI4qrL8u5DRfjscNtkm8DKXQHoyhasLDx6A2xTjoADzWoNv7g/xHmqCW802UuXYtFZ9iChbOyIlVIaCKr8hJymb6SW+k4LI5yHu1qlmu36Lk7Tn4c6DKSXDBJYp1pVA5cGP3N9oK79eHPbnGqUKDsk6xTS1WtmJArPF04xrdmlEfuUMOhaks/w+JXq61Y4igvead+KSeS+i/Twfjj12hPTKdZOgX30YbPmH4OYyU8pNbpKe9EB+cLSfJVK1uQA9jQ8fAxB/uZwjXV/3PiMqy3TVloJRLEHsZfp1Qu9/XpDHTOyHKbt2603mt2RqAsMJ9ufbSKu8hHiRI/SUCUPyUEIPLdG4njryWFDZVbcaTFNU8MShIvMOovWzAwFWJqAtTQVG6LrAYhtRogd/dY3DTgxXRFP03pphtYUhpZ0Tuht8PH32V5G3GcGMHpV4exYe2UDHMTbzimCccSkuYsiugyPUdkAPgwnWpQDOGCkJlgjKVC7nyMeTeS2RFDjiCzy67ovFpCNWmxbN6v//0L6UY3MypPDWTDafPbgekwlzZFM/1eJyebdGr6SrN4SYYECDZsU1B1K0QXGuFNuvJupF/TXSI4ASxajhH40+ezNmR0plO2LCFVKQOUfVMHWV+5u4OSo52RUkizFhwFD+469muWjB+H/KdHs4RrS/AFLS0ogxl4SHcIk8p9lfc4SNIK0bd5MFoPSWeLDtvv3EBeMbYWnKNUGThPcpVx22W5Gia8NockOMmEwvIdxHaydayb6abJll1jTPG7cm8mw==</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460B44DD77A3C4B99D9834BF1C2C2CA" ma:contentTypeVersion="5" ma:contentTypeDescription="Utwórz nowy dokument." ma:contentTypeScope="" ma:versionID="6c20f0f7ff128221c3e5f4db4c5b6bed">
  <xsd:schema xmlns:xsd="http://www.w3.org/2001/XMLSchema" xmlns:xs="http://www.w3.org/2001/XMLSchema" xmlns:p="http://schemas.microsoft.com/office/2006/metadata/properties" xmlns:ns2="1ec77cd6-cac8-4c92-b1a9-f3669f6fedaa" targetNamespace="http://schemas.microsoft.com/office/2006/metadata/properties" ma:root="true" ma:fieldsID="ef8fc7229810743ac445fd946b56d160" ns2:_="">
    <xsd:import namespace="1ec77cd6-cac8-4c92-b1a9-f3669f6fed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77cd6-cac8-4c92-b1a9-f3669f6fed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9978E0-91D8-4440-9BBD-7B391DB1FB1A}">
  <ds:schemaRefs>
    <ds:schemaRef ds:uri="http://schemas.microsoft.com/sharepoint/v3/contenttype/forms"/>
  </ds:schemaRefs>
</ds:datastoreItem>
</file>

<file path=customXml/itemProps3.xml><?xml version="1.0" encoding="utf-8"?>
<ds:datastoreItem xmlns:ds="http://schemas.openxmlformats.org/officeDocument/2006/customXml" ds:itemID="{BDE998D4-5E85-4F7B-9882-67C07B16C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c77cd6-cac8-4c92-b1a9-f3669f6fe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7977BF-4CD7-48ED-98F1-ADFF9FA758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1210</Words>
  <Characters>7266</Characters>
  <Application>Microsoft Office Word</Application>
  <DocSecurity>0</DocSecurity>
  <Lines>60</Lines>
  <Paragraphs>16</Paragraphs>
  <ScaleCrop>false</ScaleCrop>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Anita Surdziel</cp:lastModifiedBy>
  <cp:revision>7</cp:revision>
  <dcterms:created xsi:type="dcterms:W3CDTF">2021-01-19T11:45:00Z</dcterms:created>
  <dcterms:modified xsi:type="dcterms:W3CDTF">2021-09-16T07:56:00Z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0x0101006460B44DD77A3C4B99D9834BF1C2C2CA</vt:lpwstr>
  </property>
  <property fmtid="{D5CDD505-2E9C-101B-9397-08002B2CF9AE}" pid="3" name="ComplianceAssetId">
    <vt:lpwstr/>
  </property>
  <property fmtid="{D5CDD505-2E9C-101B-9397-08002B2CF9AE}" pid="4" name="_ExtendedDescription">
    <vt:lpwstr/>
  </property>
  <property fmtid="{D5CDD505-2E9C-101B-9397-08002B2CF9AE}" pid="5" name="Order">
    <vt:r8>1629600</vt:r8>
  </property>
</Properties>
</file>