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7ADB" w:rsidRDefault="00E17ADB" w:rsidP="001E5C68">
      <w:pPr>
        <w:rPr>
          <w:rFonts w:ascii="Calibri" w:hAnsi="Calibri" w:cs="Calibri"/>
        </w:rPr>
      </w:pPr>
    </w:p>
    <w:p w:rsidR="00DE7539" w:rsidRDefault="00CF3D92" w:rsidP="000E7E65">
      <w:pPr>
        <w:jc w:val="right"/>
        <w:rPr>
          <w:rFonts w:ascii="Calibri" w:hAnsi="Calibri" w:cs="Calibri"/>
          <w:sz w:val="18"/>
          <w:szCs w:val="18"/>
        </w:rPr>
      </w:pPr>
      <w:r w:rsidRPr="00CF3D92">
        <w:rPr>
          <w:rFonts w:ascii="Calibri" w:hAnsi="Calibri" w:cs="Calibri"/>
          <w:sz w:val="18"/>
          <w:szCs w:val="18"/>
        </w:rPr>
        <w:t xml:space="preserve">Warszawa, </w:t>
      </w:r>
      <w:r w:rsidR="006566E8">
        <w:rPr>
          <w:rFonts w:ascii="Calibri" w:hAnsi="Calibri" w:cs="Calibri"/>
          <w:sz w:val="18"/>
          <w:szCs w:val="18"/>
        </w:rPr>
        <w:t>13.</w:t>
      </w:r>
      <w:r w:rsidRPr="00CF3D92">
        <w:rPr>
          <w:rFonts w:ascii="Calibri" w:hAnsi="Calibri" w:cs="Calibri"/>
          <w:sz w:val="18"/>
          <w:szCs w:val="18"/>
        </w:rPr>
        <w:t>12.2017</w:t>
      </w:r>
    </w:p>
    <w:p w:rsidR="000E7E65" w:rsidRPr="000E7E65" w:rsidRDefault="000E7E65" w:rsidP="000E7E65">
      <w:pPr>
        <w:jc w:val="right"/>
        <w:rPr>
          <w:rFonts w:ascii="Calibri" w:hAnsi="Calibri" w:cs="Calibri"/>
          <w:sz w:val="18"/>
          <w:szCs w:val="18"/>
        </w:rPr>
      </w:pPr>
      <w:bookmarkStart w:id="0" w:name="_GoBack"/>
      <w:bookmarkEnd w:id="0"/>
    </w:p>
    <w:p w:rsidR="00A30E42" w:rsidRPr="00F70386" w:rsidRDefault="00CF3D92" w:rsidP="00CF3D92">
      <w:pPr>
        <w:jc w:val="center"/>
        <w:rPr>
          <w:rFonts w:ascii="Calibri" w:eastAsia="Times New Roman" w:hAnsi="Calibri" w:cs="Times New Roman"/>
          <w:b/>
          <w:sz w:val="40"/>
          <w:szCs w:val="40"/>
        </w:rPr>
      </w:pPr>
      <w:r w:rsidRPr="00F70386">
        <w:rPr>
          <w:rFonts w:ascii="Calibri" w:eastAsia="Times New Roman" w:hAnsi="Calibri" w:cs="Times New Roman"/>
          <w:b/>
          <w:sz w:val="40"/>
          <w:szCs w:val="40"/>
        </w:rPr>
        <w:t>Świąteczne upominki do 20 zł</w:t>
      </w:r>
      <w:r w:rsidR="00735AE8">
        <w:rPr>
          <w:rFonts w:ascii="Calibri" w:eastAsia="Times New Roman" w:hAnsi="Calibri" w:cs="Times New Roman"/>
          <w:b/>
          <w:sz w:val="40"/>
          <w:szCs w:val="40"/>
        </w:rPr>
        <w:t>otych</w:t>
      </w:r>
    </w:p>
    <w:p w:rsidR="00266340" w:rsidRDefault="00CF3D92" w:rsidP="00F574EF">
      <w:pPr>
        <w:jc w:val="both"/>
        <w:rPr>
          <w:rFonts w:ascii="Calibri" w:eastAsia="Times New Roman" w:hAnsi="Calibri" w:cs="Times New Roman"/>
          <w:b/>
        </w:rPr>
      </w:pPr>
      <w:r w:rsidRPr="00DE3C13">
        <w:rPr>
          <w:rFonts w:ascii="Calibri" w:eastAsia="Times New Roman" w:hAnsi="Calibri" w:cs="Times New Roman"/>
          <w:b/>
        </w:rPr>
        <w:t>Chcesz obdarować kogoś świątecznym upominkiem, ale nie dysponujesz dużym</w:t>
      </w:r>
      <w:r w:rsidR="00DE3C13" w:rsidRPr="00DE3C13">
        <w:rPr>
          <w:rFonts w:ascii="Calibri" w:eastAsia="Times New Roman" w:hAnsi="Calibri" w:cs="Times New Roman"/>
          <w:b/>
        </w:rPr>
        <w:t xml:space="preserve"> </w:t>
      </w:r>
      <w:r w:rsidRPr="00DE3C13">
        <w:rPr>
          <w:rFonts w:ascii="Calibri" w:eastAsia="Times New Roman" w:hAnsi="Calibri" w:cs="Times New Roman"/>
          <w:b/>
        </w:rPr>
        <w:t xml:space="preserve">budżetem? Nic straconego! Sprawdź nasze pomysły na </w:t>
      </w:r>
      <w:r w:rsidR="00266340" w:rsidRPr="00DE3C13">
        <w:rPr>
          <w:rFonts w:ascii="Calibri" w:eastAsia="Times New Roman" w:hAnsi="Calibri" w:cs="Times New Roman"/>
          <w:b/>
        </w:rPr>
        <w:t>niedrogie</w:t>
      </w:r>
      <w:r w:rsidR="00DE3C13" w:rsidRPr="00DE3C13">
        <w:rPr>
          <w:rFonts w:ascii="Calibri" w:eastAsia="Times New Roman" w:hAnsi="Calibri" w:cs="Times New Roman"/>
          <w:b/>
        </w:rPr>
        <w:t xml:space="preserve"> </w:t>
      </w:r>
      <w:r w:rsidR="00266340" w:rsidRPr="00DE3C13">
        <w:rPr>
          <w:rFonts w:ascii="Calibri" w:eastAsia="Times New Roman" w:hAnsi="Calibri" w:cs="Times New Roman"/>
          <w:b/>
        </w:rPr>
        <w:t>prezenty</w:t>
      </w:r>
      <w:r w:rsidR="00DE3C13" w:rsidRPr="00DE3C13">
        <w:rPr>
          <w:rFonts w:ascii="Calibri" w:eastAsia="Times New Roman" w:hAnsi="Calibri" w:cs="Times New Roman"/>
          <w:b/>
        </w:rPr>
        <w:t xml:space="preserve"> dostępne w sieci Salonów Agata</w:t>
      </w:r>
      <w:r w:rsidR="00266340" w:rsidRPr="00DE3C13">
        <w:rPr>
          <w:rFonts w:ascii="Calibri" w:eastAsia="Times New Roman" w:hAnsi="Calibri" w:cs="Times New Roman"/>
          <w:b/>
        </w:rPr>
        <w:t>!</w:t>
      </w:r>
    </w:p>
    <w:p w:rsidR="002C1665" w:rsidRDefault="002C1665" w:rsidP="00F574EF">
      <w:pPr>
        <w:jc w:val="both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  <w:noProof/>
        </w:rPr>
        <w:drawing>
          <wp:inline distT="0" distB="0" distL="0" distR="0">
            <wp:extent cx="3724275" cy="2528067"/>
            <wp:effectExtent l="0" t="0" r="0" b="571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343" cy="253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C13" w:rsidRPr="00DE3C13" w:rsidRDefault="00DE3C13" w:rsidP="00F574EF">
      <w:pPr>
        <w:jc w:val="both"/>
        <w:rPr>
          <w:rFonts w:ascii="Calibri" w:eastAsia="Times New Roman" w:hAnsi="Calibri" w:cs="Times New Roman"/>
          <w:b/>
        </w:rPr>
      </w:pPr>
    </w:p>
    <w:p w:rsidR="00DE3C13" w:rsidRPr="00DE3C13" w:rsidRDefault="00266340" w:rsidP="00DE3C13">
      <w:pPr>
        <w:pStyle w:val="Akapitzlist"/>
        <w:numPr>
          <w:ilvl w:val="0"/>
          <w:numId w:val="5"/>
        </w:numPr>
        <w:jc w:val="both"/>
        <w:rPr>
          <w:rFonts w:ascii="Calibri" w:eastAsia="Times New Roman" w:hAnsi="Calibri" w:cs="Times New Roman"/>
          <w:b/>
        </w:rPr>
      </w:pPr>
      <w:r w:rsidRPr="00DE3C13">
        <w:rPr>
          <w:rFonts w:ascii="Calibri" w:eastAsia="Times New Roman" w:hAnsi="Calibri" w:cs="Times New Roman"/>
          <w:b/>
        </w:rPr>
        <w:t>Świ</w:t>
      </w:r>
      <w:r w:rsidR="00DE3C13" w:rsidRPr="00DE3C13">
        <w:rPr>
          <w:rFonts w:ascii="Calibri" w:eastAsia="Times New Roman" w:hAnsi="Calibri" w:cs="Times New Roman"/>
          <w:b/>
        </w:rPr>
        <w:t>ąteczne figurki</w:t>
      </w:r>
    </w:p>
    <w:p w:rsidR="00DE3C13" w:rsidRPr="00DE3C13" w:rsidRDefault="00DE3C13" w:rsidP="00DE3C13">
      <w:pPr>
        <w:pStyle w:val="Akapitzlist"/>
        <w:jc w:val="both"/>
        <w:rPr>
          <w:rFonts w:ascii="Calibri" w:eastAsia="Times New Roman" w:hAnsi="Calibri" w:cs="Times New Roman"/>
        </w:rPr>
      </w:pPr>
    </w:p>
    <w:p w:rsidR="00DE3C13" w:rsidRPr="00DE3C13" w:rsidRDefault="00DE3C13" w:rsidP="00DE3C13">
      <w:pPr>
        <w:pStyle w:val="Akapitzlist"/>
        <w:jc w:val="both"/>
        <w:rPr>
          <w:rFonts w:ascii="Calibri" w:eastAsia="Times New Roman" w:hAnsi="Calibri" w:cs="Times New Roman"/>
        </w:rPr>
      </w:pPr>
      <w:r w:rsidRPr="00DE3C13">
        <w:rPr>
          <w:rFonts w:ascii="Calibri" w:eastAsia="Times New Roman" w:hAnsi="Calibri" w:cs="Times New Roman"/>
        </w:rPr>
        <w:t xml:space="preserve">Każdy z nas lubi świąteczne ozdoby, które nadają wnętrzom magicznego klimatu. </w:t>
      </w:r>
      <w:r>
        <w:rPr>
          <w:rFonts w:ascii="Calibri" w:eastAsia="Times New Roman" w:hAnsi="Calibri" w:cs="Times New Roman"/>
        </w:rPr>
        <w:t xml:space="preserve">Niewielkie, ceramiczne figurki to doskonały pomysł na uniwersalny prezent, który przyda się w każdym domu!  </w:t>
      </w:r>
    </w:p>
    <w:p w:rsidR="00DE3C13" w:rsidRPr="00DE3C13" w:rsidRDefault="000E7E65" w:rsidP="00DE3C13">
      <w:pPr>
        <w:pStyle w:val="Akapitzlist"/>
        <w:numPr>
          <w:ilvl w:val="0"/>
          <w:numId w:val="5"/>
        </w:num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DE3C13">
        <w:rPr>
          <w:noProof/>
          <w:bdr w:val="none" w:sz="0" w:space="0" w:color="auto" w:frame="1"/>
          <w:lang w:eastAsia="pl-PL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240030</wp:posOffset>
            </wp:positionV>
            <wp:extent cx="133477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71" y="21263"/>
                <wp:lineTo x="21271" y="0"/>
                <wp:lineTo x="0" y="0"/>
              </wp:wrapPolygon>
            </wp:wrapTight>
            <wp:docPr id="2" name="Obraz 2" descr="Figurka ceramiczna DZIECKO 13 cm">
              <a:hlinkClick xmlns:a="http://schemas.openxmlformats.org/drawingml/2006/main" r:id="rId9" tooltip="&quot;Figurka ceramiczna DZIECKO 13 c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urka ceramiczna DZIECKO 13 cm">
                      <a:hlinkClick r:id="rId9" tooltip="&quot;Figurka ceramiczna DZIECKO 13 c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0FE" w:rsidRPr="00DE3C13">
        <w:rPr>
          <w:noProof/>
          <w:bdr w:val="none" w:sz="0" w:space="0" w:color="auto" w:frame="1"/>
          <w:lang w:eastAsia="pl-PL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302895</wp:posOffset>
            </wp:positionV>
            <wp:extent cx="1247775" cy="1139272"/>
            <wp:effectExtent l="0" t="0" r="0" b="3810"/>
            <wp:wrapTight wrapText="bothSides">
              <wp:wrapPolygon edited="0">
                <wp:start x="0" y="0"/>
                <wp:lineTo x="0" y="21311"/>
                <wp:lineTo x="21105" y="21311"/>
                <wp:lineTo x="21105" y="0"/>
                <wp:lineTo x="0" y="0"/>
              </wp:wrapPolygon>
            </wp:wrapTight>
            <wp:docPr id="8" name="Obraz 8" descr="Figurka ceramiczna BAŁWAN 11 cm">
              <a:hlinkClick xmlns:a="http://schemas.openxmlformats.org/drawingml/2006/main" r:id="rId11" tooltip="&quot;Figurka ceramiczna BAŁWAN 11 c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ka ceramiczna BAŁWAN 11 cm">
                      <a:hlinkClick r:id="rId11" tooltip="&quot;Figurka ceramiczna BAŁWAN 11 c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3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40FE" w:rsidRPr="00DE3C13">
        <w:rPr>
          <w:noProof/>
          <w:bdr w:val="none" w:sz="0" w:space="0" w:color="auto" w:frame="1"/>
          <w:lang w:eastAsia="pl-PL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259080</wp:posOffset>
            </wp:positionV>
            <wp:extent cx="1343025" cy="1226185"/>
            <wp:effectExtent l="0" t="0" r="9525" b="0"/>
            <wp:wrapTight wrapText="bothSides">
              <wp:wrapPolygon edited="0">
                <wp:start x="0" y="0"/>
                <wp:lineTo x="0" y="21141"/>
                <wp:lineTo x="21447" y="21141"/>
                <wp:lineTo x="21447" y="0"/>
                <wp:lineTo x="0" y="0"/>
              </wp:wrapPolygon>
            </wp:wrapTight>
            <wp:docPr id="4" name="Obraz 4" descr="Figurka ceramiczna DZIECKO 13 cm">
              <a:hlinkClick xmlns:a="http://schemas.openxmlformats.org/drawingml/2006/main" r:id="rId13" tooltip="&quot;Figurka ceramiczna DZIECKO 13 c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ka ceramiczna DZIECKO 13 cm">
                      <a:hlinkClick r:id="rId13" tooltip="&quot;Figurka ceramiczna DZIECKO 13 c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C13" w:rsidRPr="00DE3C13">
        <w:rPr>
          <w:noProof/>
        </w:rPr>
        <w:drawing>
          <wp:anchor distT="0" distB="0" distL="114300" distR="114300" simplePos="0" relativeHeight="251618304" behindDoc="1" locked="0" layoutInCell="1" allowOverlap="1" wp14:anchorId="361519E6">
            <wp:simplePos x="0" y="0"/>
            <wp:positionH relativeFrom="column">
              <wp:posOffset>223520</wp:posOffset>
            </wp:positionH>
            <wp:positionV relativeFrom="paragraph">
              <wp:posOffset>400050</wp:posOffset>
            </wp:positionV>
            <wp:extent cx="1121410" cy="1024255"/>
            <wp:effectExtent l="0" t="0" r="2540" b="4445"/>
            <wp:wrapTight wrapText="bothSides">
              <wp:wrapPolygon edited="0">
                <wp:start x="0" y="0"/>
                <wp:lineTo x="0" y="21292"/>
                <wp:lineTo x="21282" y="21292"/>
                <wp:lineTo x="21282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C13" w:rsidRPr="00DE3C13">
        <w:rPr>
          <w:rFonts w:ascii="Arial" w:eastAsia="Times New Roman" w:hAnsi="Arial" w:cs="Arial"/>
          <w:vanish/>
          <w:sz w:val="16"/>
          <w:szCs w:val="16"/>
          <w:lang w:eastAsia="pl-PL"/>
        </w:rPr>
        <w:t>Początek formularza</w:t>
      </w:r>
    </w:p>
    <w:p w:rsidR="00DE3C13" w:rsidRPr="00DE3C13" w:rsidRDefault="00DE3C13" w:rsidP="00DE3C13">
      <w:pPr>
        <w:rPr>
          <w:lang w:eastAsia="pl-PL"/>
        </w:rPr>
      </w:pPr>
    </w:p>
    <w:p w:rsidR="00DE3C13" w:rsidRPr="00DE3C13" w:rsidRDefault="000E7E65" w:rsidP="00DE3C13">
      <w:pPr>
        <w:shd w:val="clear" w:color="auto" w:fill="FFFFFF"/>
        <w:spacing w:after="450" w:line="240" w:lineRule="auto"/>
        <w:ind w:left="360"/>
        <w:textAlignment w:val="baseline"/>
        <w:rPr>
          <w:rFonts w:ascii="inherit" w:eastAsia="Times New Roman" w:hAnsi="inherit" w:cs="Times New Roman"/>
          <w:color w:val="444444"/>
          <w:sz w:val="21"/>
          <w:szCs w:val="21"/>
          <w:lang w:eastAsia="pl-PL"/>
        </w:rPr>
      </w:pPr>
      <w:r w:rsidRPr="000E7E65">
        <w:rPr>
          <w:noProof/>
        </w:rPr>
        <w:drawing>
          <wp:anchor distT="0" distB="0" distL="114300" distR="114300" simplePos="0" relativeHeight="251726848" behindDoc="1" locked="0" layoutInCell="1" allowOverlap="1" wp14:anchorId="26851E4B">
            <wp:simplePos x="0" y="0"/>
            <wp:positionH relativeFrom="column">
              <wp:posOffset>4138930</wp:posOffset>
            </wp:positionH>
            <wp:positionV relativeFrom="paragraph">
              <wp:posOffset>1342390</wp:posOffset>
            </wp:positionV>
            <wp:extent cx="1249680" cy="1333500"/>
            <wp:effectExtent l="0" t="0" r="7620" b="0"/>
            <wp:wrapTight wrapText="bothSides">
              <wp:wrapPolygon edited="0">
                <wp:start x="0" y="0"/>
                <wp:lineTo x="0" y="21291"/>
                <wp:lineTo x="21402" y="21291"/>
                <wp:lineTo x="21402" y="0"/>
                <wp:lineTo x="0" y="0"/>
              </wp:wrapPolygon>
            </wp:wrapTight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7E65">
        <w:rPr>
          <w:noProof/>
        </w:rPr>
        <w:drawing>
          <wp:anchor distT="0" distB="0" distL="114300" distR="114300" simplePos="0" relativeHeight="251725824" behindDoc="1" locked="0" layoutInCell="1" allowOverlap="1" wp14:anchorId="49E3D927">
            <wp:simplePos x="0" y="0"/>
            <wp:positionH relativeFrom="column">
              <wp:posOffset>2748280</wp:posOffset>
            </wp:positionH>
            <wp:positionV relativeFrom="paragraph">
              <wp:posOffset>1304290</wp:posOffset>
            </wp:positionV>
            <wp:extent cx="1295400" cy="1381760"/>
            <wp:effectExtent l="0" t="0" r="0" b="8890"/>
            <wp:wrapTight wrapText="bothSides">
              <wp:wrapPolygon edited="0">
                <wp:start x="0" y="0"/>
                <wp:lineTo x="0" y="21441"/>
                <wp:lineTo x="21282" y="21441"/>
                <wp:lineTo x="21282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7E65">
        <w:rPr>
          <w:noProof/>
        </w:rPr>
        <w:drawing>
          <wp:anchor distT="0" distB="0" distL="114300" distR="114300" simplePos="0" relativeHeight="251727872" behindDoc="1" locked="0" layoutInCell="1" allowOverlap="1" wp14:anchorId="6D7BDBC1">
            <wp:simplePos x="0" y="0"/>
            <wp:positionH relativeFrom="column">
              <wp:posOffset>1357630</wp:posOffset>
            </wp:positionH>
            <wp:positionV relativeFrom="paragraph">
              <wp:posOffset>1299210</wp:posOffset>
            </wp:positionV>
            <wp:extent cx="125730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273" y="21170"/>
                <wp:lineTo x="21273" y="0"/>
                <wp:lineTo x="0" y="0"/>
              </wp:wrapPolygon>
            </wp:wrapTight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7E65">
        <w:rPr>
          <w:noProof/>
        </w:rPr>
        <w:drawing>
          <wp:anchor distT="0" distB="0" distL="114300" distR="114300" simplePos="0" relativeHeight="251728896" behindDoc="1" locked="0" layoutInCell="1" allowOverlap="1" wp14:anchorId="036BA923">
            <wp:simplePos x="0" y="0"/>
            <wp:positionH relativeFrom="column">
              <wp:posOffset>138430</wp:posOffset>
            </wp:positionH>
            <wp:positionV relativeFrom="paragraph">
              <wp:posOffset>1266190</wp:posOffset>
            </wp:positionV>
            <wp:extent cx="1304925" cy="1391920"/>
            <wp:effectExtent l="0" t="0" r="9525" b="0"/>
            <wp:wrapTight wrapText="bothSides">
              <wp:wrapPolygon edited="0">
                <wp:start x="0" y="0"/>
                <wp:lineTo x="0" y="21285"/>
                <wp:lineTo x="21442" y="21285"/>
                <wp:lineTo x="21442" y="0"/>
                <wp:lineTo x="0" y="0"/>
              </wp:wrapPolygon>
            </wp:wrapTight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3C13" w:rsidRDefault="00DE3C13" w:rsidP="00A57DDB">
      <w:pPr>
        <w:rPr>
          <w:lang w:eastAsia="pl-PL"/>
        </w:rPr>
      </w:pPr>
    </w:p>
    <w:p w:rsidR="000E7E65" w:rsidRDefault="000E7E65" w:rsidP="00A57DDB">
      <w:pPr>
        <w:rPr>
          <w:lang w:eastAsia="pl-PL"/>
        </w:rPr>
      </w:pPr>
    </w:p>
    <w:p w:rsidR="000E7E65" w:rsidRDefault="000E7E65" w:rsidP="00A57DDB">
      <w:pPr>
        <w:rPr>
          <w:lang w:eastAsia="pl-PL"/>
        </w:rPr>
      </w:pPr>
    </w:p>
    <w:p w:rsidR="000E7E65" w:rsidRDefault="000E7E65" w:rsidP="00A57DDB">
      <w:pPr>
        <w:rPr>
          <w:lang w:eastAsia="pl-PL"/>
        </w:rPr>
      </w:pPr>
    </w:p>
    <w:p w:rsidR="000E7E65" w:rsidRDefault="000E7E65" w:rsidP="00A57DDB">
      <w:pPr>
        <w:rPr>
          <w:lang w:eastAsia="pl-PL"/>
        </w:rPr>
      </w:pPr>
    </w:p>
    <w:p w:rsidR="000E7E65" w:rsidRPr="00DE3C13" w:rsidRDefault="000E7E65" w:rsidP="00A57DDB">
      <w:pPr>
        <w:rPr>
          <w:lang w:eastAsia="pl-PL"/>
        </w:rPr>
      </w:pPr>
    </w:p>
    <w:p w:rsidR="00266340" w:rsidRPr="00466479" w:rsidRDefault="00DE3C13" w:rsidP="00466479">
      <w:pPr>
        <w:pStyle w:val="Akapitzlist"/>
        <w:numPr>
          <w:ilvl w:val="0"/>
          <w:numId w:val="6"/>
        </w:numPr>
        <w:jc w:val="both"/>
        <w:rPr>
          <w:rFonts w:ascii="Calibri" w:eastAsia="Times New Roman" w:hAnsi="Calibri" w:cs="Times New Roman"/>
          <w:b/>
        </w:rPr>
      </w:pPr>
      <w:r w:rsidRPr="00466479">
        <w:rPr>
          <w:rFonts w:ascii="Calibri" w:eastAsia="Times New Roman" w:hAnsi="Calibri" w:cs="Times New Roman"/>
          <w:b/>
        </w:rPr>
        <w:t>Świ</w:t>
      </w:r>
      <w:r w:rsidR="00A57DDB">
        <w:rPr>
          <w:rFonts w:ascii="Calibri" w:eastAsia="Times New Roman" w:hAnsi="Calibri" w:cs="Times New Roman"/>
          <w:b/>
        </w:rPr>
        <w:t xml:space="preserve">ece </w:t>
      </w:r>
      <w:r w:rsidRPr="00466479">
        <w:rPr>
          <w:rFonts w:ascii="Calibri" w:eastAsia="Times New Roman" w:hAnsi="Calibri" w:cs="Times New Roman"/>
          <w:b/>
        </w:rPr>
        <w:t>i świeczniki</w:t>
      </w:r>
    </w:p>
    <w:p w:rsidR="00DE3C13" w:rsidRPr="00AE715E" w:rsidRDefault="00DE3C13" w:rsidP="00DE3C13">
      <w:pPr>
        <w:pStyle w:val="Akapitzlist"/>
        <w:jc w:val="both"/>
        <w:rPr>
          <w:rFonts w:ascii="Calibri" w:eastAsia="Times New Roman" w:hAnsi="Calibri" w:cs="Times New Roman"/>
          <w:b/>
        </w:rPr>
      </w:pPr>
    </w:p>
    <w:p w:rsidR="00DE3C13" w:rsidRDefault="00DE3C13" w:rsidP="00DE3C13">
      <w:pPr>
        <w:pStyle w:val="Akapitzlist"/>
        <w:jc w:val="both"/>
        <w:rPr>
          <w:rFonts w:ascii="Calibri" w:eastAsia="Times New Roman" w:hAnsi="Calibri" w:cs="Times New Roman"/>
        </w:rPr>
      </w:pPr>
      <w:r w:rsidRPr="00AE715E">
        <w:rPr>
          <w:rFonts w:ascii="Calibri" w:eastAsia="Times New Roman" w:hAnsi="Calibri" w:cs="Times New Roman"/>
        </w:rPr>
        <w:t>Dla wielu z nas świeczki stanowią podstawę świąteczn</w:t>
      </w:r>
      <w:r w:rsidR="00AE715E">
        <w:rPr>
          <w:rFonts w:ascii="Calibri" w:eastAsia="Times New Roman" w:hAnsi="Calibri" w:cs="Times New Roman"/>
        </w:rPr>
        <w:t>ej</w:t>
      </w:r>
      <w:r w:rsidRPr="00AE715E">
        <w:rPr>
          <w:rFonts w:ascii="Calibri" w:eastAsia="Times New Roman" w:hAnsi="Calibri" w:cs="Times New Roman"/>
        </w:rPr>
        <w:t xml:space="preserve"> aranżacji. </w:t>
      </w:r>
      <w:r w:rsidR="00AE715E">
        <w:rPr>
          <w:rFonts w:ascii="Calibri" w:eastAsia="Times New Roman" w:hAnsi="Calibri" w:cs="Times New Roman"/>
        </w:rPr>
        <w:t xml:space="preserve">Czeka Cię losowanie prezentów w firmie lub </w:t>
      </w:r>
      <w:r w:rsidR="007F22A0">
        <w:rPr>
          <w:rFonts w:ascii="Calibri" w:eastAsia="Times New Roman" w:hAnsi="Calibri" w:cs="Times New Roman"/>
        </w:rPr>
        <w:t xml:space="preserve">w </w:t>
      </w:r>
      <w:r w:rsidR="00AE715E">
        <w:rPr>
          <w:rFonts w:ascii="Calibri" w:eastAsia="Times New Roman" w:hAnsi="Calibri" w:cs="Times New Roman"/>
        </w:rPr>
        <w:t>gronie znajomych? Postaw na ten pomysł, a na pewno sprawisz komuś radość.</w:t>
      </w:r>
    </w:p>
    <w:p w:rsidR="00AE715E" w:rsidRDefault="000E7E65" w:rsidP="00DE3C13">
      <w:pPr>
        <w:pStyle w:val="Akapitzlist"/>
        <w:jc w:val="both"/>
        <w:rPr>
          <w:rFonts w:ascii="Calibri" w:eastAsia="Times New Roman" w:hAnsi="Calibri" w:cs="Times New Roman"/>
        </w:rPr>
      </w:pPr>
      <w:r w:rsidRPr="000E7E65">
        <w:rPr>
          <w:noProof/>
        </w:rPr>
        <w:drawing>
          <wp:anchor distT="0" distB="0" distL="114300" distR="114300" simplePos="0" relativeHeight="251723776" behindDoc="1" locked="0" layoutInCell="1" allowOverlap="1" wp14:anchorId="3EB9B366">
            <wp:simplePos x="0" y="0"/>
            <wp:positionH relativeFrom="column">
              <wp:posOffset>462280</wp:posOffset>
            </wp:positionH>
            <wp:positionV relativeFrom="paragraph">
              <wp:posOffset>233680</wp:posOffset>
            </wp:positionV>
            <wp:extent cx="1133475" cy="1209040"/>
            <wp:effectExtent l="0" t="0" r="9525" b="0"/>
            <wp:wrapTight wrapText="bothSides">
              <wp:wrapPolygon edited="0">
                <wp:start x="0" y="0"/>
                <wp:lineTo x="0" y="21101"/>
                <wp:lineTo x="21418" y="21101"/>
                <wp:lineTo x="21418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7E65">
        <w:rPr>
          <w:noProof/>
        </w:rPr>
        <w:drawing>
          <wp:anchor distT="0" distB="0" distL="114300" distR="114300" simplePos="0" relativeHeight="251720704" behindDoc="1" locked="0" layoutInCell="1" allowOverlap="1" wp14:anchorId="59B2D383">
            <wp:simplePos x="0" y="0"/>
            <wp:positionH relativeFrom="column">
              <wp:posOffset>1519555</wp:posOffset>
            </wp:positionH>
            <wp:positionV relativeFrom="paragraph">
              <wp:posOffset>161290</wp:posOffset>
            </wp:positionV>
            <wp:extent cx="1196340" cy="1276350"/>
            <wp:effectExtent l="0" t="0" r="3810" b="0"/>
            <wp:wrapTight wrapText="bothSides">
              <wp:wrapPolygon edited="0">
                <wp:start x="0" y="0"/>
                <wp:lineTo x="0" y="21278"/>
                <wp:lineTo x="21325" y="21278"/>
                <wp:lineTo x="21325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479" w:rsidRPr="00AE715E">
        <w:rPr>
          <w:noProof/>
        </w:rPr>
        <w:drawing>
          <wp:anchor distT="0" distB="0" distL="114300" distR="114300" simplePos="0" relativeHeight="251668480" behindDoc="1" locked="0" layoutInCell="1" allowOverlap="1" wp14:anchorId="0774C246">
            <wp:simplePos x="0" y="0"/>
            <wp:positionH relativeFrom="column">
              <wp:posOffset>2691130</wp:posOffset>
            </wp:positionH>
            <wp:positionV relativeFrom="paragraph">
              <wp:posOffset>144780</wp:posOffset>
            </wp:positionV>
            <wp:extent cx="1324610" cy="1209675"/>
            <wp:effectExtent l="0" t="0" r="8890" b="9525"/>
            <wp:wrapTight wrapText="bothSides">
              <wp:wrapPolygon edited="0">
                <wp:start x="0" y="0"/>
                <wp:lineTo x="0" y="21430"/>
                <wp:lineTo x="21434" y="21430"/>
                <wp:lineTo x="21434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15E" w:rsidRPr="00AE715E" w:rsidRDefault="007F22A0" w:rsidP="00DE3C13">
      <w:pPr>
        <w:pStyle w:val="Akapitzlist"/>
        <w:jc w:val="both"/>
        <w:rPr>
          <w:rFonts w:ascii="Calibri" w:eastAsia="Times New Roman" w:hAnsi="Calibri" w:cs="Times New Roman"/>
        </w:rPr>
      </w:pPr>
      <w:r w:rsidRPr="000E7E65">
        <w:rPr>
          <w:noProof/>
        </w:rPr>
        <w:drawing>
          <wp:anchor distT="0" distB="0" distL="114300" distR="114300" simplePos="0" relativeHeight="251722752" behindDoc="1" locked="0" layoutInCell="1" allowOverlap="1" wp14:anchorId="3912A1EB">
            <wp:simplePos x="0" y="0"/>
            <wp:positionH relativeFrom="column">
              <wp:posOffset>3918585</wp:posOffset>
            </wp:positionH>
            <wp:positionV relativeFrom="paragraph">
              <wp:posOffset>1384935</wp:posOffset>
            </wp:positionV>
            <wp:extent cx="1085850" cy="1158240"/>
            <wp:effectExtent l="0" t="0" r="0" b="3810"/>
            <wp:wrapTight wrapText="bothSides">
              <wp:wrapPolygon edited="0">
                <wp:start x="0" y="0"/>
                <wp:lineTo x="0" y="21316"/>
                <wp:lineTo x="21221" y="21316"/>
                <wp:lineTo x="21221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E65" w:rsidRPr="00466479">
        <w:rPr>
          <w:noProof/>
        </w:rPr>
        <w:drawing>
          <wp:anchor distT="0" distB="0" distL="114300" distR="114300" simplePos="0" relativeHeight="251678720" behindDoc="1" locked="0" layoutInCell="1" allowOverlap="1" wp14:anchorId="72F533D9">
            <wp:simplePos x="0" y="0"/>
            <wp:positionH relativeFrom="column">
              <wp:posOffset>1421130</wp:posOffset>
            </wp:positionH>
            <wp:positionV relativeFrom="paragraph">
              <wp:posOffset>1350645</wp:posOffset>
            </wp:positionV>
            <wp:extent cx="1447800" cy="1320800"/>
            <wp:effectExtent l="0" t="0" r="0" b="0"/>
            <wp:wrapTight wrapText="bothSides">
              <wp:wrapPolygon edited="0">
                <wp:start x="0" y="0"/>
                <wp:lineTo x="0" y="21185"/>
                <wp:lineTo x="21316" y="21185"/>
                <wp:lineTo x="21316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E65" w:rsidRPr="00AE715E">
        <w:rPr>
          <w:noProof/>
        </w:rPr>
        <w:drawing>
          <wp:anchor distT="0" distB="0" distL="114300" distR="114300" simplePos="0" relativeHeight="251637760" behindDoc="1" locked="0" layoutInCell="1" allowOverlap="1" wp14:anchorId="1502B312">
            <wp:simplePos x="0" y="0"/>
            <wp:positionH relativeFrom="column">
              <wp:posOffset>328930</wp:posOffset>
            </wp:positionH>
            <wp:positionV relativeFrom="paragraph">
              <wp:posOffset>1452880</wp:posOffset>
            </wp:positionV>
            <wp:extent cx="1301750" cy="1188085"/>
            <wp:effectExtent l="0" t="0" r="0" b="0"/>
            <wp:wrapTight wrapText="bothSides">
              <wp:wrapPolygon edited="0">
                <wp:start x="0" y="0"/>
                <wp:lineTo x="0" y="21127"/>
                <wp:lineTo x="21179" y="21127"/>
                <wp:lineTo x="21179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E65" w:rsidRPr="000E7E65">
        <w:rPr>
          <w:noProof/>
        </w:rPr>
        <w:drawing>
          <wp:anchor distT="0" distB="0" distL="114300" distR="114300" simplePos="0" relativeHeight="251721728" behindDoc="1" locked="0" layoutInCell="1" allowOverlap="1" wp14:anchorId="0049964F">
            <wp:simplePos x="0" y="0"/>
            <wp:positionH relativeFrom="column">
              <wp:posOffset>2757805</wp:posOffset>
            </wp:positionH>
            <wp:positionV relativeFrom="paragraph">
              <wp:posOffset>1415499</wp:posOffset>
            </wp:positionV>
            <wp:extent cx="1160859" cy="1238250"/>
            <wp:effectExtent l="0" t="0" r="1270" b="0"/>
            <wp:wrapTight wrapText="bothSides">
              <wp:wrapPolygon edited="0">
                <wp:start x="0" y="0"/>
                <wp:lineTo x="0" y="21268"/>
                <wp:lineTo x="21269" y="21268"/>
                <wp:lineTo x="21269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85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6479" w:rsidRPr="00AE715E">
        <w:rPr>
          <w:noProof/>
        </w:rPr>
        <w:drawing>
          <wp:anchor distT="0" distB="0" distL="114300" distR="114300" simplePos="0" relativeHeight="251658240" behindDoc="1" locked="0" layoutInCell="1" allowOverlap="1" wp14:anchorId="33F92F08">
            <wp:simplePos x="0" y="0"/>
            <wp:positionH relativeFrom="column">
              <wp:posOffset>4319905</wp:posOffset>
            </wp:positionH>
            <wp:positionV relativeFrom="paragraph">
              <wp:posOffset>97155</wp:posOffset>
            </wp:positionV>
            <wp:extent cx="1171575" cy="1069975"/>
            <wp:effectExtent l="0" t="0" r="9525" b="0"/>
            <wp:wrapTight wrapText="bothSides">
              <wp:wrapPolygon edited="0">
                <wp:start x="0" y="0"/>
                <wp:lineTo x="0" y="21151"/>
                <wp:lineTo x="21424" y="21151"/>
                <wp:lineTo x="21424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C13" w:rsidRPr="00DE3C13" w:rsidRDefault="00DE3C13" w:rsidP="00DE3C13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66479" w:rsidRDefault="00CF3D92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:rsidR="00466479" w:rsidRDefault="00466479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0E7E65" w:rsidRDefault="000E7E65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66479" w:rsidRDefault="00466479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66479" w:rsidRPr="00366367" w:rsidRDefault="00466479" w:rsidP="00466479">
      <w:pPr>
        <w:pStyle w:val="Akapitzlist"/>
        <w:numPr>
          <w:ilvl w:val="0"/>
          <w:numId w:val="6"/>
        </w:numPr>
        <w:jc w:val="both"/>
        <w:rPr>
          <w:rFonts w:ascii="Calibri" w:eastAsia="Times New Roman" w:hAnsi="Calibri" w:cs="Times New Roman"/>
          <w:b/>
        </w:rPr>
      </w:pPr>
      <w:r w:rsidRPr="00366367">
        <w:rPr>
          <w:rFonts w:ascii="Calibri" w:eastAsia="Times New Roman" w:hAnsi="Calibri" w:cs="Times New Roman"/>
          <w:b/>
        </w:rPr>
        <w:t>Ramki na zdjęcia</w:t>
      </w:r>
    </w:p>
    <w:p w:rsidR="00466479" w:rsidRPr="00366367" w:rsidRDefault="00466479" w:rsidP="00466479">
      <w:pPr>
        <w:pStyle w:val="Akapitzlist"/>
        <w:jc w:val="both"/>
        <w:rPr>
          <w:rFonts w:ascii="Calibri" w:eastAsia="Times New Roman" w:hAnsi="Calibri" w:cs="Times New Roman"/>
        </w:rPr>
      </w:pPr>
    </w:p>
    <w:p w:rsidR="00466479" w:rsidRPr="00366367" w:rsidRDefault="00466479" w:rsidP="00466479">
      <w:pPr>
        <w:pStyle w:val="Akapitzlist"/>
        <w:jc w:val="both"/>
        <w:rPr>
          <w:rFonts w:ascii="Calibri" w:eastAsia="Times New Roman" w:hAnsi="Calibri" w:cs="Times New Roman"/>
        </w:rPr>
      </w:pPr>
      <w:r w:rsidRPr="00366367">
        <w:rPr>
          <w:rFonts w:ascii="Calibri" w:eastAsia="Times New Roman" w:hAnsi="Calibri" w:cs="Times New Roman"/>
        </w:rPr>
        <w:t xml:space="preserve">Wszyscy lubimy uwieczniać wyjątkowe chwile na fotografiach. </w:t>
      </w:r>
      <w:r w:rsidR="00366367" w:rsidRPr="00366367">
        <w:rPr>
          <w:rFonts w:ascii="Calibri" w:eastAsia="Times New Roman" w:hAnsi="Calibri" w:cs="Times New Roman"/>
        </w:rPr>
        <w:t xml:space="preserve">Dlatego z pewnością każdy ucieszy się z prezentu składającego się z kompletu ramek na zdjęcia. Teraz, </w:t>
      </w:r>
      <w:r w:rsidR="00366367" w:rsidRPr="00366367">
        <w:rPr>
          <w:rFonts w:ascii="Calibri" w:eastAsia="Times New Roman" w:hAnsi="Calibri" w:cs="Times New Roman"/>
        </w:rPr>
        <w:br/>
        <w:t xml:space="preserve">w wyjątkowej ofercie promocyjnej Salonów Agata, dostępne są  bardzo oryginalne wzory.  </w:t>
      </w:r>
    </w:p>
    <w:p w:rsidR="00466479" w:rsidRDefault="00466479" w:rsidP="00466479">
      <w:pPr>
        <w:pStyle w:val="Akapitzlist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66479" w:rsidRDefault="00366367" w:rsidP="00466479">
      <w:pPr>
        <w:pStyle w:val="Akapitzlist"/>
        <w:jc w:val="both"/>
        <w:rPr>
          <w:rFonts w:ascii="Calibri" w:eastAsia="Times New Roman" w:hAnsi="Calibri" w:cs="Times New Roman"/>
          <w:sz w:val="24"/>
          <w:szCs w:val="24"/>
        </w:rPr>
      </w:pPr>
      <w:r w:rsidRPr="00466479">
        <w:rPr>
          <w:noProof/>
        </w:rPr>
        <w:drawing>
          <wp:anchor distT="0" distB="0" distL="114300" distR="114300" simplePos="0" relativeHeight="251691008" behindDoc="1" locked="0" layoutInCell="1" allowOverlap="1" wp14:anchorId="7164A299">
            <wp:simplePos x="0" y="0"/>
            <wp:positionH relativeFrom="column">
              <wp:posOffset>1948180</wp:posOffset>
            </wp:positionH>
            <wp:positionV relativeFrom="paragraph">
              <wp:posOffset>147320</wp:posOffset>
            </wp:positionV>
            <wp:extent cx="1762125" cy="1608455"/>
            <wp:effectExtent l="0" t="0" r="9525" b="0"/>
            <wp:wrapTight wrapText="bothSides">
              <wp:wrapPolygon edited="0">
                <wp:start x="0" y="0"/>
                <wp:lineTo x="0" y="21233"/>
                <wp:lineTo x="21483" y="21233"/>
                <wp:lineTo x="21483" y="0"/>
                <wp:lineTo x="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479" w:rsidRDefault="00366367" w:rsidP="00466479">
      <w:pPr>
        <w:pStyle w:val="Akapitzlist"/>
        <w:jc w:val="both"/>
        <w:rPr>
          <w:rFonts w:ascii="Calibri" w:eastAsia="Times New Roman" w:hAnsi="Calibri" w:cs="Times New Roman"/>
          <w:sz w:val="24"/>
          <w:szCs w:val="24"/>
        </w:rPr>
      </w:pPr>
      <w:r w:rsidRPr="00466479">
        <w:rPr>
          <w:noProof/>
        </w:rPr>
        <w:drawing>
          <wp:anchor distT="0" distB="0" distL="114300" distR="114300" simplePos="0" relativeHeight="251696128" behindDoc="1" locked="0" layoutInCell="1" allowOverlap="1" wp14:anchorId="4557533F">
            <wp:simplePos x="0" y="0"/>
            <wp:positionH relativeFrom="column">
              <wp:posOffset>4129405</wp:posOffset>
            </wp:positionH>
            <wp:positionV relativeFrom="paragraph">
              <wp:posOffset>118110</wp:posOffset>
            </wp:positionV>
            <wp:extent cx="1428750" cy="1304290"/>
            <wp:effectExtent l="0" t="0" r="0" b="0"/>
            <wp:wrapTight wrapText="bothSides">
              <wp:wrapPolygon edited="0">
                <wp:start x="0" y="0"/>
                <wp:lineTo x="0" y="21137"/>
                <wp:lineTo x="21312" y="21137"/>
                <wp:lineTo x="21312" y="0"/>
                <wp:lineTo x="0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479">
        <w:rPr>
          <w:noProof/>
        </w:rPr>
        <w:drawing>
          <wp:anchor distT="0" distB="0" distL="114300" distR="114300" simplePos="0" relativeHeight="251684864" behindDoc="1" locked="0" layoutInCell="1" allowOverlap="1" wp14:anchorId="109C5F16">
            <wp:simplePos x="0" y="0"/>
            <wp:positionH relativeFrom="column">
              <wp:posOffset>-42545</wp:posOffset>
            </wp:positionH>
            <wp:positionV relativeFrom="paragraph">
              <wp:posOffset>60960</wp:posOffset>
            </wp:positionV>
            <wp:extent cx="1828800" cy="1370965"/>
            <wp:effectExtent l="0" t="0" r="0" b="635"/>
            <wp:wrapTight wrapText="bothSides">
              <wp:wrapPolygon edited="0">
                <wp:start x="0" y="0"/>
                <wp:lineTo x="0" y="21310"/>
                <wp:lineTo x="21375" y="21310"/>
                <wp:lineTo x="21375" y="0"/>
                <wp:lineTo x="0" y="0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479" w:rsidRDefault="00466479" w:rsidP="00466479">
      <w:pPr>
        <w:pStyle w:val="Akapitzlist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66479" w:rsidRDefault="00466479" w:rsidP="00466479">
      <w:pPr>
        <w:pStyle w:val="Akapitzlist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66479" w:rsidRDefault="00466479" w:rsidP="00466479">
      <w:pPr>
        <w:pStyle w:val="Akapitzlist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66479" w:rsidRDefault="00466479" w:rsidP="00466479">
      <w:pPr>
        <w:pStyle w:val="Akapitzlist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66479" w:rsidRDefault="00466479" w:rsidP="00466479">
      <w:pPr>
        <w:pStyle w:val="Akapitzlist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66479" w:rsidRDefault="00466479" w:rsidP="00466479">
      <w:pPr>
        <w:pStyle w:val="Akapitzlist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CF3D92" w:rsidRPr="002C1665" w:rsidRDefault="00CF3D92" w:rsidP="00366367">
      <w:pPr>
        <w:pStyle w:val="Akapitzlist"/>
        <w:rPr>
          <w:rFonts w:ascii="Calibri" w:eastAsia="Times New Roman" w:hAnsi="Calibri" w:cs="Times New Roman"/>
        </w:rPr>
      </w:pPr>
      <w:r w:rsidRPr="002C1665">
        <w:rPr>
          <w:rFonts w:ascii="Calibri" w:eastAsia="Times New Roman" w:hAnsi="Calibri" w:cs="Times New Roman"/>
        </w:rPr>
        <w:t xml:space="preserve"> </w:t>
      </w:r>
    </w:p>
    <w:p w:rsidR="00366367" w:rsidRDefault="00366367" w:rsidP="00366367">
      <w:pPr>
        <w:pStyle w:val="Akapitzlist"/>
        <w:rPr>
          <w:rFonts w:ascii="Calibri" w:eastAsia="Times New Roman" w:hAnsi="Calibri" w:cs="Times New Roman"/>
        </w:rPr>
      </w:pPr>
    </w:p>
    <w:p w:rsidR="007F22A0" w:rsidRPr="002C1665" w:rsidRDefault="007F22A0" w:rsidP="00366367">
      <w:pPr>
        <w:pStyle w:val="Akapitzlist"/>
        <w:rPr>
          <w:rFonts w:ascii="Calibri" w:eastAsia="Times New Roman" w:hAnsi="Calibri" w:cs="Times New Roman"/>
        </w:rPr>
      </w:pPr>
    </w:p>
    <w:p w:rsidR="00366367" w:rsidRPr="002C1665" w:rsidRDefault="00366367" w:rsidP="00366367">
      <w:pPr>
        <w:pStyle w:val="Akapitzlist"/>
        <w:numPr>
          <w:ilvl w:val="0"/>
          <w:numId w:val="6"/>
        </w:numPr>
        <w:rPr>
          <w:rFonts w:ascii="Calibri" w:eastAsia="Times New Roman" w:hAnsi="Calibri" w:cs="Times New Roman"/>
          <w:b/>
        </w:rPr>
      </w:pPr>
      <w:r w:rsidRPr="002C1665">
        <w:rPr>
          <w:rFonts w:ascii="Calibri" w:eastAsia="Times New Roman" w:hAnsi="Calibri" w:cs="Times New Roman"/>
          <w:b/>
        </w:rPr>
        <w:t>Zawsze przydatny – kubek</w:t>
      </w:r>
    </w:p>
    <w:p w:rsidR="00366367" w:rsidRPr="002C1665" w:rsidRDefault="002C1665" w:rsidP="00366367">
      <w:pPr>
        <w:ind w:left="360"/>
        <w:jc w:val="both"/>
        <w:rPr>
          <w:rFonts w:ascii="Calibri" w:eastAsia="Times New Roman" w:hAnsi="Calibri" w:cs="Times New Roman"/>
        </w:rPr>
      </w:pPr>
      <w:r w:rsidRPr="002C1665">
        <w:rPr>
          <w:noProof/>
        </w:rPr>
        <w:drawing>
          <wp:anchor distT="0" distB="0" distL="114300" distR="114300" simplePos="0" relativeHeight="251704320" behindDoc="1" locked="0" layoutInCell="1" allowOverlap="1" wp14:anchorId="16DE4A52">
            <wp:simplePos x="0" y="0"/>
            <wp:positionH relativeFrom="column">
              <wp:posOffset>1729105</wp:posOffset>
            </wp:positionH>
            <wp:positionV relativeFrom="paragraph">
              <wp:posOffset>537845</wp:posOffset>
            </wp:positionV>
            <wp:extent cx="1438275" cy="1313180"/>
            <wp:effectExtent l="0" t="0" r="9525" b="1270"/>
            <wp:wrapTight wrapText="bothSides">
              <wp:wrapPolygon edited="0">
                <wp:start x="0" y="0"/>
                <wp:lineTo x="0" y="21308"/>
                <wp:lineTo x="21457" y="21308"/>
                <wp:lineTo x="21457" y="0"/>
                <wp:lineTo x="0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1665">
        <w:rPr>
          <w:noProof/>
        </w:rPr>
        <w:drawing>
          <wp:anchor distT="0" distB="0" distL="114300" distR="114300" simplePos="0" relativeHeight="251712512" behindDoc="1" locked="0" layoutInCell="1" allowOverlap="1" wp14:anchorId="3CD90721">
            <wp:simplePos x="0" y="0"/>
            <wp:positionH relativeFrom="column">
              <wp:posOffset>4786630</wp:posOffset>
            </wp:positionH>
            <wp:positionV relativeFrom="paragraph">
              <wp:posOffset>579755</wp:posOffset>
            </wp:positionV>
            <wp:extent cx="1355725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46" y="21268"/>
                <wp:lineTo x="21246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1665">
        <w:rPr>
          <w:noProof/>
        </w:rPr>
        <w:drawing>
          <wp:anchor distT="0" distB="0" distL="114300" distR="114300" simplePos="0" relativeHeight="251718656" behindDoc="1" locked="0" layoutInCell="1" allowOverlap="1" wp14:anchorId="724C97DA">
            <wp:simplePos x="0" y="0"/>
            <wp:positionH relativeFrom="column">
              <wp:posOffset>3329305</wp:posOffset>
            </wp:positionH>
            <wp:positionV relativeFrom="paragraph">
              <wp:posOffset>533400</wp:posOffset>
            </wp:positionV>
            <wp:extent cx="1387475" cy="1266825"/>
            <wp:effectExtent l="0" t="0" r="3175" b="9525"/>
            <wp:wrapTight wrapText="bothSides">
              <wp:wrapPolygon edited="0">
                <wp:start x="0" y="0"/>
                <wp:lineTo x="0" y="21438"/>
                <wp:lineTo x="21353" y="21438"/>
                <wp:lineTo x="21353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367" w:rsidRPr="002C1665">
        <w:rPr>
          <w:rFonts w:ascii="Calibri" w:eastAsia="Times New Roman" w:hAnsi="Calibri" w:cs="Times New Roman"/>
        </w:rPr>
        <w:t>Najprostsze, klasyczne rozwiązania, są często najlepsze! Dlateg</w:t>
      </w:r>
      <w:r w:rsidRPr="002C1665">
        <w:rPr>
          <w:rFonts w:ascii="Calibri" w:eastAsia="Times New Roman" w:hAnsi="Calibri" w:cs="Times New Roman"/>
        </w:rPr>
        <w:t>o,</w:t>
      </w:r>
      <w:r w:rsidR="00366367" w:rsidRPr="002C1665">
        <w:rPr>
          <w:rFonts w:ascii="Calibri" w:eastAsia="Times New Roman" w:hAnsi="Calibri" w:cs="Times New Roman"/>
        </w:rPr>
        <w:t xml:space="preserve"> jeśli brakuje Ci pomysłu na uniwersalny upominek świąteczny</w:t>
      </w:r>
      <w:r w:rsidRPr="002C1665">
        <w:rPr>
          <w:rFonts w:ascii="Calibri" w:eastAsia="Times New Roman" w:hAnsi="Calibri" w:cs="Times New Roman"/>
        </w:rPr>
        <w:t>,</w:t>
      </w:r>
      <w:r w:rsidR="00366367" w:rsidRPr="002C1665">
        <w:rPr>
          <w:rFonts w:ascii="Calibri" w:eastAsia="Times New Roman" w:hAnsi="Calibri" w:cs="Times New Roman"/>
        </w:rPr>
        <w:t xml:space="preserve"> postaw na kubek z zimowym akcentem. </w:t>
      </w:r>
    </w:p>
    <w:p w:rsidR="002C1665" w:rsidRDefault="002C1665" w:rsidP="00366367">
      <w:pPr>
        <w:ind w:left="360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34925</wp:posOffset>
            </wp:positionV>
            <wp:extent cx="142875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312" y="21442"/>
                <wp:lineTo x="21312" y="0"/>
                <wp:lineTo x="0" y="0"/>
              </wp:wrapPolygon>
            </wp:wrapTight>
            <wp:docPr id="22" name="Obraz 22" descr="Kubek STAR 33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ubek STAR 330 m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22A0" w:rsidRPr="007F22A0" w:rsidRDefault="000E7E65" w:rsidP="007F22A0">
      <w:pPr>
        <w:pStyle w:val="Akapitzlist"/>
        <w:numPr>
          <w:ilvl w:val="0"/>
          <w:numId w:val="6"/>
        </w:numPr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0E7E65">
        <w:rPr>
          <w:rFonts w:ascii="Calibri" w:eastAsia="Times New Roman" w:hAnsi="Calibri" w:cs="Times New Roman"/>
          <w:b/>
          <w:sz w:val="24"/>
          <w:szCs w:val="24"/>
        </w:rPr>
        <w:t>Ozdoby świąteczne</w:t>
      </w:r>
    </w:p>
    <w:p w:rsidR="000E7E65" w:rsidRPr="007F22A0" w:rsidRDefault="000E7E65" w:rsidP="007F22A0">
      <w:pPr>
        <w:ind w:left="360"/>
        <w:jc w:val="both"/>
        <w:rPr>
          <w:rFonts w:ascii="Calibri" w:eastAsia="Times New Roman" w:hAnsi="Calibri" w:cs="Times New Roman"/>
        </w:rPr>
      </w:pPr>
      <w:r w:rsidRPr="007F22A0">
        <w:rPr>
          <w:rFonts w:ascii="Calibri" w:eastAsia="Times New Roman" w:hAnsi="Calibri" w:cs="Times New Roman"/>
        </w:rPr>
        <w:t xml:space="preserve">Wszyscy przystrajamy domy i mieszkania na Święta, aby poczuć magię tego wyjątkowego okresu w roku. Z tego powodu im więcej ozdób do wyboru będziemy mieć, tym większa będzie nasza przyjemność z wymyślania bożonarodzeniowych kompozycji. </w:t>
      </w:r>
      <w:r w:rsidR="007F22A0">
        <w:rPr>
          <w:rFonts w:ascii="Calibri" w:eastAsia="Times New Roman" w:hAnsi="Calibri" w:cs="Times New Roman"/>
        </w:rPr>
        <w:t>J</w:t>
      </w:r>
      <w:r w:rsidRPr="007F22A0">
        <w:rPr>
          <w:rFonts w:ascii="Calibri" w:eastAsia="Times New Roman" w:hAnsi="Calibri" w:cs="Times New Roman"/>
        </w:rPr>
        <w:t xml:space="preserve">eśli chcesz ułatwić komuś to kreatywne zadanie, sprezentuj mu ozdoby świąteczne! </w:t>
      </w:r>
    </w:p>
    <w:p w:rsidR="000E7E65" w:rsidRDefault="007F22A0" w:rsidP="000E7E65">
      <w:pPr>
        <w:ind w:left="360"/>
        <w:jc w:val="both"/>
        <w:rPr>
          <w:rFonts w:ascii="Calibri" w:eastAsia="Times New Roman" w:hAnsi="Calibri" w:cs="Times New Roman"/>
          <w:sz w:val="24"/>
          <w:szCs w:val="24"/>
        </w:rPr>
      </w:pPr>
      <w:r w:rsidRPr="000E7E65">
        <w:rPr>
          <w:noProof/>
        </w:rPr>
        <w:drawing>
          <wp:anchor distT="0" distB="0" distL="114300" distR="114300" simplePos="0" relativeHeight="251731968" behindDoc="1" locked="0" layoutInCell="1" allowOverlap="1" wp14:anchorId="4631B867">
            <wp:simplePos x="0" y="0"/>
            <wp:positionH relativeFrom="column">
              <wp:posOffset>2624455</wp:posOffset>
            </wp:positionH>
            <wp:positionV relativeFrom="paragraph">
              <wp:posOffset>161290</wp:posOffset>
            </wp:positionV>
            <wp:extent cx="1419225" cy="1513840"/>
            <wp:effectExtent l="0" t="0" r="9525" b="0"/>
            <wp:wrapTight wrapText="bothSides">
              <wp:wrapPolygon edited="0">
                <wp:start x="0" y="0"/>
                <wp:lineTo x="0" y="21201"/>
                <wp:lineTo x="21455" y="21201"/>
                <wp:lineTo x="21455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7E65">
        <w:rPr>
          <w:noProof/>
        </w:rPr>
        <w:drawing>
          <wp:anchor distT="0" distB="0" distL="114300" distR="114300" simplePos="0" relativeHeight="251729920" behindDoc="1" locked="0" layoutInCell="1" allowOverlap="1" wp14:anchorId="2F2495BF">
            <wp:simplePos x="0" y="0"/>
            <wp:positionH relativeFrom="column">
              <wp:posOffset>1338580</wp:posOffset>
            </wp:positionH>
            <wp:positionV relativeFrom="paragraph">
              <wp:posOffset>180340</wp:posOffset>
            </wp:positionV>
            <wp:extent cx="1323975" cy="1412240"/>
            <wp:effectExtent l="0" t="0" r="9525" b="0"/>
            <wp:wrapTight wrapText="bothSides">
              <wp:wrapPolygon edited="0">
                <wp:start x="0" y="0"/>
                <wp:lineTo x="0" y="21270"/>
                <wp:lineTo x="21445" y="21270"/>
                <wp:lineTo x="21445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E65" w:rsidRPr="000E7E65">
        <w:rPr>
          <w:noProof/>
        </w:rPr>
        <w:drawing>
          <wp:anchor distT="0" distB="0" distL="114300" distR="114300" simplePos="0" relativeHeight="251730944" behindDoc="1" locked="0" layoutInCell="1" allowOverlap="1" wp14:anchorId="1F5A8B67">
            <wp:simplePos x="0" y="0"/>
            <wp:positionH relativeFrom="column">
              <wp:posOffset>14605</wp:posOffset>
            </wp:positionH>
            <wp:positionV relativeFrom="paragraph">
              <wp:posOffset>113665</wp:posOffset>
            </wp:positionV>
            <wp:extent cx="1400175" cy="1493520"/>
            <wp:effectExtent l="0" t="0" r="9525" b="0"/>
            <wp:wrapTight wrapText="bothSides">
              <wp:wrapPolygon edited="0">
                <wp:start x="0" y="0"/>
                <wp:lineTo x="0" y="21214"/>
                <wp:lineTo x="21453" y="21214"/>
                <wp:lineTo x="21453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E65" w:rsidRPr="000E7E65">
        <w:rPr>
          <w:noProof/>
        </w:rPr>
        <w:t xml:space="preserve">    </w:t>
      </w:r>
      <w:r w:rsidRPr="007F22A0">
        <w:rPr>
          <w:noProof/>
        </w:rPr>
        <w:t xml:space="preserve"> </w:t>
      </w:r>
    </w:p>
    <w:p w:rsidR="000E7E65" w:rsidRPr="000E7E65" w:rsidRDefault="007F22A0" w:rsidP="000E7E65">
      <w:pPr>
        <w:ind w:left="360"/>
        <w:jc w:val="both"/>
        <w:rPr>
          <w:rFonts w:ascii="Calibri" w:eastAsia="Times New Roman" w:hAnsi="Calibri" w:cs="Times New Roman"/>
          <w:sz w:val="24"/>
          <w:szCs w:val="24"/>
        </w:rPr>
      </w:pPr>
      <w:r w:rsidRPr="007F22A0">
        <w:rPr>
          <w:noProof/>
        </w:rPr>
        <w:drawing>
          <wp:anchor distT="0" distB="0" distL="114300" distR="114300" simplePos="0" relativeHeight="251736064" behindDoc="1" locked="0" layoutInCell="1" allowOverlap="1" wp14:anchorId="0B9415F5">
            <wp:simplePos x="0" y="0"/>
            <wp:positionH relativeFrom="column">
              <wp:posOffset>4586605</wp:posOffset>
            </wp:positionH>
            <wp:positionV relativeFrom="paragraph">
              <wp:posOffset>144145</wp:posOffset>
            </wp:positionV>
            <wp:extent cx="1028700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200" y="21375"/>
                <wp:lineTo x="21200" y="0"/>
                <wp:lineTo x="0" y="0"/>
              </wp:wrapPolygon>
            </wp:wrapTight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2A0" w:rsidRDefault="007F22A0" w:rsidP="007F22A0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7F22A0" w:rsidRDefault="007F22A0" w:rsidP="007F22A0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7F22A0" w:rsidRDefault="007F22A0" w:rsidP="007F22A0">
      <w:pPr>
        <w:jc w:val="both"/>
      </w:pPr>
    </w:p>
    <w:p w:rsidR="007F22A0" w:rsidRDefault="007F22A0" w:rsidP="007F22A0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7F22A0">
        <w:rPr>
          <w:noProof/>
        </w:rPr>
        <w:drawing>
          <wp:anchor distT="0" distB="0" distL="114300" distR="114300" simplePos="0" relativeHeight="251735040" behindDoc="1" locked="0" layoutInCell="1" allowOverlap="1" wp14:anchorId="1E249B3B">
            <wp:simplePos x="0" y="0"/>
            <wp:positionH relativeFrom="column">
              <wp:posOffset>3167380</wp:posOffset>
            </wp:positionH>
            <wp:positionV relativeFrom="paragraph">
              <wp:posOffset>218440</wp:posOffset>
            </wp:positionV>
            <wp:extent cx="1446530" cy="1543050"/>
            <wp:effectExtent l="0" t="0" r="1270" b="0"/>
            <wp:wrapTight wrapText="bothSides">
              <wp:wrapPolygon edited="0">
                <wp:start x="0" y="0"/>
                <wp:lineTo x="0" y="21333"/>
                <wp:lineTo x="21335" y="21333"/>
                <wp:lineTo x="21335" y="0"/>
                <wp:lineTo x="0" y="0"/>
              </wp:wrapPolygon>
            </wp:wrapTight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2A0" w:rsidRDefault="007F22A0" w:rsidP="007F22A0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0E7E65">
        <w:rPr>
          <w:noProof/>
        </w:rPr>
        <w:drawing>
          <wp:anchor distT="0" distB="0" distL="114300" distR="114300" simplePos="0" relativeHeight="251734016" behindDoc="1" locked="0" layoutInCell="1" allowOverlap="1" wp14:anchorId="4FD6E313">
            <wp:simplePos x="0" y="0"/>
            <wp:positionH relativeFrom="column">
              <wp:posOffset>1719580</wp:posOffset>
            </wp:positionH>
            <wp:positionV relativeFrom="paragraph">
              <wp:posOffset>11430</wp:posOffset>
            </wp:positionV>
            <wp:extent cx="1409700" cy="1503680"/>
            <wp:effectExtent l="0" t="0" r="0" b="1270"/>
            <wp:wrapTight wrapText="bothSides">
              <wp:wrapPolygon edited="0">
                <wp:start x="0" y="0"/>
                <wp:lineTo x="0" y="21345"/>
                <wp:lineTo x="21308" y="21345"/>
                <wp:lineTo x="21308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22A0">
        <w:rPr>
          <w:noProof/>
        </w:rPr>
        <w:drawing>
          <wp:anchor distT="0" distB="0" distL="114300" distR="114300" simplePos="0" relativeHeight="251737088" behindDoc="1" locked="0" layoutInCell="1" allowOverlap="1" wp14:anchorId="4FE5A6C9">
            <wp:simplePos x="0" y="0"/>
            <wp:positionH relativeFrom="column">
              <wp:posOffset>4653280</wp:posOffset>
            </wp:positionH>
            <wp:positionV relativeFrom="paragraph">
              <wp:posOffset>230505</wp:posOffset>
            </wp:positionV>
            <wp:extent cx="971550" cy="1036320"/>
            <wp:effectExtent l="0" t="0" r="0" b="0"/>
            <wp:wrapTight wrapText="bothSides">
              <wp:wrapPolygon edited="0">
                <wp:start x="0" y="0"/>
                <wp:lineTo x="0" y="21044"/>
                <wp:lineTo x="21176" y="21044"/>
                <wp:lineTo x="21176" y="0"/>
                <wp:lineTo x="0" y="0"/>
              </wp:wrapPolygon>
            </wp:wrapTight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7E65">
        <w:rPr>
          <w:noProof/>
        </w:rPr>
        <w:drawing>
          <wp:anchor distT="0" distB="0" distL="114300" distR="114300" simplePos="0" relativeHeight="251732992" behindDoc="1" locked="0" layoutInCell="1" allowOverlap="1" wp14:anchorId="600F04D7">
            <wp:simplePos x="0" y="0"/>
            <wp:positionH relativeFrom="column">
              <wp:posOffset>157480</wp:posOffset>
            </wp:positionH>
            <wp:positionV relativeFrom="paragraph">
              <wp:posOffset>11430</wp:posOffset>
            </wp:positionV>
            <wp:extent cx="14287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12" y="21330"/>
                <wp:lineTo x="21312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2A0" w:rsidRDefault="007F22A0" w:rsidP="007F22A0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7F22A0" w:rsidRDefault="007F22A0" w:rsidP="007F22A0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2C1665" w:rsidRDefault="002C1665" w:rsidP="007F22A0">
      <w:pPr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Niezależnie od tego, na </w:t>
      </w:r>
      <w:r w:rsidR="00F70386">
        <w:rPr>
          <w:rFonts w:ascii="Calibri" w:eastAsia="Times New Roman" w:hAnsi="Calibri" w:cs="Times New Roman"/>
          <w:sz w:val="24"/>
          <w:szCs w:val="24"/>
        </w:rPr>
        <w:t>co</w:t>
      </w:r>
      <w:r>
        <w:rPr>
          <w:rFonts w:ascii="Calibri" w:eastAsia="Times New Roman" w:hAnsi="Calibri" w:cs="Times New Roman"/>
          <w:sz w:val="24"/>
          <w:szCs w:val="24"/>
        </w:rPr>
        <w:t xml:space="preserve"> się zdecydujesz pamiętaj, że w prezentach najważniejsza jest przyjemność z dawania i sprawiania radości innym</w:t>
      </w:r>
      <w:r w:rsidR="00F70386">
        <w:rPr>
          <w:rFonts w:ascii="Calibri" w:eastAsia="Times New Roman" w:hAnsi="Calibri" w:cs="Times New Roman"/>
          <w:sz w:val="24"/>
          <w:szCs w:val="24"/>
        </w:rPr>
        <w:t xml:space="preserve">, a nie wartość materialna. </w:t>
      </w:r>
    </w:p>
    <w:p w:rsidR="002C1665" w:rsidRDefault="002C1665" w:rsidP="00366367">
      <w:pPr>
        <w:ind w:left="36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7F22A0" w:rsidRDefault="007F22A0" w:rsidP="00366367">
      <w:pPr>
        <w:ind w:left="36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7F22A0" w:rsidRDefault="007F22A0" w:rsidP="002C1665">
      <w:pPr>
        <w:rPr>
          <w:b/>
          <w:sz w:val="18"/>
          <w:szCs w:val="18"/>
        </w:rPr>
      </w:pPr>
    </w:p>
    <w:p w:rsidR="002C1665" w:rsidRDefault="002C1665" w:rsidP="002C1665">
      <w:pPr>
        <w:rPr>
          <w:b/>
          <w:sz w:val="18"/>
          <w:szCs w:val="18"/>
        </w:rPr>
      </w:pPr>
      <w:r>
        <w:rPr>
          <w:b/>
          <w:sz w:val="18"/>
          <w:szCs w:val="18"/>
        </w:rPr>
        <w:t>O Agata SA.:</w:t>
      </w:r>
    </w:p>
    <w:p w:rsidR="002C1665" w:rsidRDefault="002C1665" w:rsidP="002C1665">
      <w:pPr>
        <w:jc w:val="both"/>
        <w:rPr>
          <w:sz w:val="18"/>
          <w:szCs w:val="18"/>
        </w:rPr>
      </w:pPr>
      <w:r>
        <w:rPr>
          <w:sz w:val="18"/>
          <w:szCs w:val="18"/>
        </w:rPr>
        <w:t>Agata S.A. to sieć wielkopowierzchniowych salonów mebli oraz artykułów wyposażenia wnętrz w Polsce; obejmująca 2</w:t>
      </w:r>
      <w:r w:rsidR="007F22A0">
        <w:rPr>
          <w:sz w:val="18"/>
          <w:szCs w:val="18"/>
        </w:rPr>
        <w:t>4</w:t>
      </w:r>
      <w:r>
        <w:rPr>
          <w:sz w:val="18"/>
          <w:szCs w:val="18"/>
        </w:rPr>
        <w:t xml:space="preserve"> wielkopowierzchniowe salony zlokalizowane zarówno w dużych, jak i średnich miastach w całym kraju. Agata S.A. poprzez punkty sprzedaży detalicznej i e-commerce oferuje kolekcje do pokoju dziennego, dziecięcego, sypialni, jadalni </w:t>
      </w:r>
      <w:r>
        <w:rPr>
          <w:sz w:val="18"/>
          <w:szCs w:val="18"/>
        </w:rPr>
        <w:br/>
        <w:t xml:space="preserve">i kuchni, a także szeroką gamę produktów i akcesoriów do aranżacji wnętrz. Marka zapewnia dostęp do artykułów ponad 250 krajowych i zagranicznych producentów kilkudziesięciu marek własnych oraz szerokiego grona doradców, projektantów </w:t>
      </w:r>
      <w:r>
        <w:rPr>
          <w:sz w:val="18"/>
          <w:szCs w:val="18"/>
        </w:rPr>
        <w:br/>
        <w:t xml:space="preserve">i ekspertów. </w:t>
      </w:r>
    </w:p>
    <w:p w:rsidR="002C1665" w:rsidRDefault="002C1665" w:rsidP="002C1665">
      <w:pPr>
        <w:jc w:val="both"/>
        <w:rPr>
          <w:sz w:val="18"/>
          <w:szCs w:val="18"/>
        </w:rPr>
      </w:pPr>
      <w:r>
        <w:rPr>
          <w:sz w:val="18"/>
          <w:szCs w:val="18"/>
        </w:rPr>
        <w:t>Więcej o Agata S.A: www.agatameble.pl</w:t>
      </w:r>
    </w:p>
    <w:p w:rsidR="002C1665" w:rsidRDefault="002C1665" w:rsidP="002C1665">
      <w:pPr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Kontakt dla mediów:</w:t>
      </w:r>
    </w:p>
    <w:p w:rsidR="00735AE8" w:rsidRDefault="00735AE8" w:rsidP="00735AE8">
      <w:pPr>
        <w:pStyle w:val="Bezodstpw"/>
        <w:rPr>
          <w:rFonts w:cstheme="minorHAnsi"/>
          <w:b/>
          <w:sz w:val="18"/>
          <w:szCs w:val="18"/>
          <w:lang w:eastAsia="pl-PL"/>
        </w:rPr>
      </w:pPr>
      <w:r w:rsidRPr="00735AE8">
        <w:rPr>
          <w:rFonts w:cstheme="minorHAnsi"/>
          <w:b/>
          <w:sz w:val="18"/>
          <w:szCs w:val="18"/>
          <w:lang w:eastAsia="pl-PL"/>
        </w:rPr>
        <w:t>Kontakt dla mediów:</w:t>
      </w:r>
    </w:p>
    <w:p w:rsidR="00F465E1" w:rsidRDefault="00F465E1" w:rsidP="00F465E1">
      <w:pPr>
        <w:autoSpaceDN w:val="0"/>
        <w:spacing w:after="0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18"/>
          <w:szCs w:val="18"/>
        </w:rPr>
        <w:t>Joanna Bieniewicz</w:t>
      </w:r>
      <w:r>
        <w:rPr>
          <w:rFonts w:eastAsia="Times New Roman" w:cstheme="minorHAnsi"/>
          <w:sz w:val="18"/>
          <w:szCs w:val="18"/>
        </w:rPr>
        <w:br/>
        <w:t>24/7Communication Sp. z o.o.</w:t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br/>
        <w:t xml:space="preserve">ul. </w:t>
      </w:r>
      <w:proofErr w:type="spellStart"/>
      <w:r>
        <w:rPr>
          <w:rFonts w:eastAsia="Times New Roman" w:cstheme="minorHAnsi"/>
          <w:sz w:val="18"/>
          <w:szCs w:val="18"/>
        </w:rPr>
        <w:t>Świętojerska</w:t>
      </w:r>
      <w:proofErr w:type="spellEnd"/>
      <w:r>
        <w:rPr>
          <w:rFonts w:eastAsia="Times New Roman" w:cstheme="minorHAnsi"/>
          <w:sz w:val="18"/>
          <w:szCs w:val="18"/>
        </w:rPr>
        <w:t xml:space="preserve"> 5/7</w:t>
      </w:r>
      <w:r>
        <w:rPr>
          <w:rFonts w:eastAsia="Times New Roman" w:cstheme="minorHAnsi"/>
          <w:sz w:val="18"/>
          <w:szCs w:val="18"/>
        </w:rPr>
        <w:br/>
        <w:t>00-236 Warszawa</w:t>
      </w:r>
    </w:p>
    <w:p w:rsidR="00F465E1" w:rsidRDefault="00F465E1" w:rsidP="00F465E1">
      <w:pPr>
        <w:autoSpaceDN w:val="0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18"/>
          <w:szCs w:val="18"/>
        </w:rPr>
        <w:t xml:space="preserve">tel.: </w:t>
      </w:r>
      <w:r>
        <w:rPr>
          <w:rFonts w:eastAsiaTheme="minorEastAsia" w:cstheme="minorHAnsi"/>
          <w:noProof/>
          <w:kern w:val="24"/>
          <w:sz w:val="18"/>
          <w:szCs w:val="18"/>
        </w:rPr>
        <w:t xml:space="preserve">22 279 11 15 </w:t>
      </w:r>
      <w:r>
        <w:rPr>
          <w:rFonts w:eastAsia="Times New Roman" w:cstheme="minorHAnsi"/>
          <w:sz w:val="18"/>
          <w:szCs w:val="18"/>
        </w:rPr>
        <w:br/>
        <w:t>tel. kom: +48 501 041 408</w:t>
      </w:r>
      <w:r>
        <w:rPr>
          <w:rFonts w:eastAsia="Times New Roman" w:cstheme="minorHAnsi"/>
          <w:sz w:val="18"/>
          <w:szCs w:val="18"/>
        </w:rPr>
        <w:br/>
      </w:r>
      <w:hyperlink r:id="rId43" w:history="1">
        <w:r>
          <w:rPr>
            <w:rStyle w:val="Hipercze"/>
            <w:rFonts w:eastAsia="Times New Roman" w:cstheme="minorHAnsi"/>
            <w:sz w:val="18"/>
            <w:szCs w:val="18"/>
          </w:rPr>
          <w:t>joanna.bieniewicz@247.com.pl</w:t>
        </w:r>
      </w:hyperlink>
    </w:p>
    <w:p w:rsidR="00F465E1" w:rsidRPr="00735AE8" w:rsidRDefault="00F465E1" w:rsidP="00735AE8">
      <w:pPr>
        <w:pStyle w:val="Bezodstpw"/>
        <w:rPr>
          <w:rFonts w:cstheme="minorHAnsi"/>
          <w:b/>
          <w:sz w:val="18"/>
          <w:szCs w:val="18"/>
          <w:lang w:eastAsia="pl-PL"/>
        </w:rPr>
      </w:pPr>
    </w:p>
    <w:p w:rsidR="00735AE8" w:rsidRPr="00735AE8" w:rsidRDefault="00735AE8" w:rsidP="00735AE8">
      <w:pPr>
        <w:pStyle w:val="Bezodstpw"/>
        <w:rPr>
          <w:rFonts w:cstheme="minorHAnsi"/>
          <w:sz w:val="18"/>
          <w:szCs w:val="18"/>
          <w:lang w:eastAsia="pl-PL"/>
        </w:rPr>
      </w:pPr>
      <w:r w:rsidRPr="00735AE8">
        <w:rPr>
          <w:rFonts w:cstheme="minorHAnsi"/>
          <w:sz w:val="18"/>
          <w:szCs w:val="18"/>
          <w:lang w:eastAsia="pl-PL"/>
        </w:rPr>
        <w:t>Anna Wilczak</w:t>
      </w:r>
    </w:p>
    <w:p w:rsidR="00735AE8" w:rsidRPr="00735AE8" w:rsidRDefault="00735AE8" w:rsidP="00735AE8">
      <w:pPr>
        <w:pStyle w:val="Bezodstpw"/>
        <w:rPr>
          <w:rFonts w:cstheme="minorHAnsi"/>
          <w:sz w:val="18"/>
          <w:szCs w:val="18"/>
          <w:lang w:eastAsia="pl-PL"/>
        </w:rPr>
      </w:pPr>
      <w:r w:rsidRPr="00735AE8">
        <w:rPr>
          <w:rFonts w:cstheme="minorHAnsi"/>
          <w:sz w:val="18"/>
          <w:szCs w:val="18"/>
          <w:lang w:eastAsia="pl-PL"/>
        </w:rPr>
        <w:t>Specjalista ds. marketingu</w:t>
      </w:r>
    </w:p>
    <w:p w:rsidR="00735AE8" w:rsidRPr="00735AE8" w:rsidRDefault="00735AE8" w:rsidP="00735AE8">
      <w:pPr>
        <w:pStyle w:val="Bezodstpw"/>
        <w:rPr>
          <w:rFonts w:cstheme="minorHAnsi"/>
          <w:sz w:val="18"/>
          <w:szCs w:val="18"/>
          <w:lang w:eastAsia="pl-PL"/>
        </w:rPr>
      </w:pPr>
      <w:r w:rsidRPr="00735AE8">
        <w:rPr>
          <w:rFonts w:cstheme="minorHAnsi"/>
          <w:sz w:val="18"/>
          <w:szCs w:val="18"/>
          <w:lang w:eastAsia="pl-PL"/>
        </w:rPr>
        <w:t>Agata SA</w:t>
      </w:r>
    </w:p>
    <w:p w:rsidR="00735AE8" w:rsidRPr="00735AE8" w:rsidRDefault="00735AE8" w:rsidP="00735AE8">
      <w:pPr>
        <w:pStyle w:val="Bezodstpw"/>
        <w:rPr>
          <w:rFonts w:cstheme="minorHAnsi"/>
          <w:sz w:val="18"/>
          <w:szCs w:val="18"/>
          <w:lang w:eastAsia="pl-PL"/>
        </w:rPr>
      </w:pPr>
      <w:r w:rsidRPr="00735AE8">
        <w:rPr>
          <w:rFonts w:cstheme="minorHAnsi"/>
          <w:sz w:val="18"/>
          <w:szCs w:val="18"/>
          <w:lang w:eastAsia="pl-PL"/>
        </w:rPr>
        <w:t>Al. Roździeńskiego 93</w:t>
      </w:r>
    </w:p>
    <w:p w:rsidR="00735AE8" w:rsidRPr="00735AE8" w:rsidRDefault="00735AE8" w:rsidP="00735AE8">
      <w:pPr>
        <w:pStyle w:val="Bezodstpw"/>
        <w:rPr>
          <w:rFonts w:cstheme="minorHAnsi"/>
          <w:sz w:val="18"/>
          <w:szCs w:val="18"/>
          <w:lang w:eastAsia="pl-PL"/>
        </w:rPr>
      </w:pPr>
      <w:r w:rsidRPr="00735AE8">
        <w:rPr>
          <w:rFonts w:cstheme="minorHAnsi"/>
          <w:sz w:val="18"/>
          <w:szCs w:val="18"/>
          <w:lang w:eastAsia="pl-PL"/>
        </w:rPr>
        <w:t>40-203 Katowice</w:t>
      </w:r>
    </w:p>
    <w:p w:rsidR="00735AE8" w:rsidRPr="00735AE8" w:rsidRDefault="00735AE8" w:rsidP="00735AE8">
      <w:pPr>
        <w:pStyle w:val="Bezodstpw"/>
        <w:rPr>
          <w:rFonts w:cstheme="minorHAnsi"/>
          <w:sz w:val="18"/>
          <w:szCs w:val="18"/>
          <w:lang w:eastAsia="pl-PL"/>
        </w:rPr>
      </w:pPr>
      <w:r w:rsidRPr="00735AE8">
        <w:rPr>
          <w:rFonts w:cstheme="minorHAnsi"/>
          <w:sz w:val="18"/>
          <w:szCs w:val="18"/>
          <w:lang w:eastAsia="pl-PL"/>
        </w:rPr>
        <w:t>Tel. +48 32 73 50 704</w:t>
      </w:r>
    </w:p>
    <w:p w:rsidR="00735AE8" w:rsidRPr="00735AE8" w:rsidRDefault="00735AE8" w:rsidP="00735AE8">
      <w:pPr>
        <w:pStyle w:val="Bezodstpw"/>
        <w:rPr>
          <w:rFonts w:cstheme="minorHAnsi"/>
          <w:sz w:val="18"/>
          <w:szCs w:val="18"/>
          <w:lang w:eastAsia="pl-PL"/>
        </w:rPr>
      </w:pPr>
      <w:r w:rsidRPr="00735AE8">
        <w:rPr>
          <w:rFonts w:cstheme="minorHAnsi"/>
          <w:sz w:val="18"/>
          <w:szCs w:val="18"/>
          <w:lang w:eastAsia="pl-PL"/>
        </w:rPr>
        <w:t>Tel kom. +48 695 652 957</w:t>
      </w:r>
    </w:p>
    <w:p w:rsidR="00735AE8" w:rsidRPr="00735AE8" w:rsidRDefault="00735AE8" w:rsidP="00735AE8">
      <w:pPr>
        <w:pStyle w:val="Bezodstpw"/>
        <w:rPr>
          <w:rFonts w:cstheme="minorHAnsi"/>
          <w:sz w:val="18"/>
          <w:szCs w:val="18"/>
          <w:lang w:eastAsia="pl-PL"/>
        </w:rPr>
      </w:pPr>
      <w:r w:rsidRPr="00735AE8">
        <w:rPr>
          <w:rFonts w:cstheme="minorHAnsi"/>
          <w:sz w:val="18"/>
          <w:szCs w:val="18"/>
          <w:lang w:eastAsia="pl-PL"/>
        </w:rPr>
        <w:t>anna.wilczak@agatameble.pl</w:t>
      </w:r>
    </w:p>
    <w:p w:rsidR="002C1665" w:rsidRDefault="002C1665" w:rsidP="002C1665">
      <w:pPr>
        <w:pStyle w:val="Bezodstpw"/>
        <w:rPr>
          <w:rFonts w:cstheme="minorHAnsi"/>
          <w:sz w:val="18"/>
          <w:szCs w:val="18"/>
          <w:lang w:eastAsia="pl-PL"/>
        </w:rPr>
      </w:pPr>
    </w:p>
    <w:p w:rsidR="002C1665" w:rsidRPr="00366367" w:rsidRDefault="002C1665" w:rsidP="00D240FE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sectPr w:rsidR="002C1665" w:rsidRPr="00366367" w:rsidSect="001E5C68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1665" w:rsidRDefault="002C1665" w:rsidP="00BA10FD">
      <w:pPr>
        <w:spacing w:after="0" w:line="240" w:lineRule="auto"/>
      </w:pPr>
      <w:r>
        <w:separator/>
      </w:r>
    </w:p>
  </w:endnote>
  <w:endnote w:type="continuationSeparator" w:id="0">
    <w:p w:rsidR="002C1665" w:rsidRDefault="002C1665" w:rsidP="00BA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65" w:rsidRDefault="002C166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65" w:rsidRDefault="002C166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65" w:rsidRDefault="002C166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1665" w:rsidRDefault="002C1665" w:rsidP="00BA10FD">
      <w:pPr>
        <w:spacing w:after="0" w:line="240" w:lineRule="auto"/>
      </w:pPr>
      <w:r>
        <w:separator/>
      </w:r>
    </w:p>
  </w:footnote>
  <w:footnote w:type="continuationSeparator" w:id="0">
    <w:p w:rsidR="002C1665" w:rsidRDefault="002C1665" w:rsidP="00BA1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65" w:rsidRDefault="002C166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65" w:rsidRDefault="002C1665">
    <w:pPr>
      <w:pStyle w:val="Nagwek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A8561BE" wp14:editId="6A03AB0F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65" w:rsidRDefault="002C166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DC693E"/>
    <w:multiLevelType w:val="hybridMultilevel"/>
    <w:tmpl w:val="C9A0A9F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35058"/>
    <w:multiLevelType w:val="hybridMultilevel"/>
    <w:tmpl w:val="3314D2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D92"/>
    <w:rsid w:val="00043B02"/>
    <w:rsid w:val="00050C32"/>
    <w:rsid w:val="000B0FD9"/>
    <w:rsid w:val="000E7E65"/>
    <w:rsid w:val="00110902"/>
    <w:rsid w:val="001722BA"/>
    <w:rsid w:val="00185E51"/>
    <w:rsid w:val="001A4335"/>
    <w:rsid w:val="001B56E9"/>
    <w:rsid w:val="001E5C68"/>
    <w:rsid w:val="00205CC1"/>
    <w:rsid w:val="00220FF0"/>
    <w:rsid w:val="002519A2"/>
    <w:rsid w:val="00266340"/>
    <w:rsid w:val="002C1665"/>
    <w:rsid w:val="003060A6"/>
    <w:rsid w:val="003632BC"/>
    <w:rsid w:val="003649FE"/>
    <w:rsid w:val="00366367"/>
    <w:rsid w:val="003757D3"/>
    <w:rsid w:val="00375955"/>
    <w:rsid w:val="00394922"/>
    <w:rsid w:val="003F7CE3"/>
    <w:rsid w:val="00466479"/>
    <w:rsid w:val="004765E9"/>
    <w:rsid w:val="00507E7F"/>
    <w:rsid w:val="0051141D"/>
    <w:rsid w:val="00543DA8"/>
    <w:rsid w:val="00544D80"/>
    <w:rsid w:val="005603C4"/>
    <w:rsid w:val="00567A8A"/>
    <w:rsid w:val="005B5C36"/>
    <w:rsid w:val="005D6151"/>
    <w:rsid w:val="005E6E6C"/>
    <w:rsid w:val="005F3EDA"/>
    <w:rsid w:val="006407FF"/>
    <w:rsid w:val="0065363B"/>
    <w:rsid w:val="006566E8"/>
    <w:rsid w:val="006C0AE7"/>
    <w:rsid w:val="006C4301"/>
    <w:rsid w:val="006E7552"/>
    <w:rsid w:val="006F3B74"/>
    <w:rsid w:val="006F5790"/>
    <w:rsid w:val="00715C16"/>
    <w:rsid w:val="00735AE8"/>
    <w:rsid w:val="00741CC3"/>
    <w:rsid w:val="007F22A0"/>
    <w:rsid w:val="007F2B10"/>
    <w:rsid w:val="00802809"/>
    <w:rsid w:val="00830458"/>
    <w:rsid w:val="00837028"/>
    <w:rsid w:val="008D40BD"/>
    <w:rsid w:val="008E6ED2"/>
    <w:rsid w:val="008F7766"/>
    <w:rsid w:val="009010FB"/>
    <w:rsid w:val="00917C94"/>
    <w:rsid w:val="00930613"/>
    <w:rsid w:val="00960BC3"/>
    <w:rsid w:val="00974031"/>
    <w:rsid w:val="009B3278"/>
    <w:rsid w:val="009D4551"/>
    <w:rsid w:val="009F647D"/>
    <w:rsid w:val="00A17BC8"/>
    <w:rsid w:val="00A30E42"/>
    <w:rsid w:val="00A57DDB"/>
    <w:rsid w:val="00A6311B"/>
    <w:rsid w:val="00A65A4B"/>
    <w:rsid w:val="00AC59C2"/>
    <w:rsid w:val="00AE715E"/>
    <w:rsid w:val="00B26AA6"/>
    <w:rsid w:val="00B35E1D"/>
    <w:rsid w:val="00B93F23"/>
    <w:rsid w:val="00BA09BD"/>
    <w:rsid w:val="00BA10FD"/>
    <w:rsid w:val="00BE12C7"/>
    <w:rsid w:val="00C12A61"/>
    <w:rsid w:val="00C211AC"/>
    <w:rsid w:val="00C24B7F"/>
    <w:rsid w:val="00C33618"/>
    <w:rsid w:val="00C43483"/>
    <w:rsid w:val="00C67AE0"/>
    <w:rsid w:val="00CA6DCA"/>
    <w:rsid w:val="00CB25AF"/>
    <w:rsid w:val="00CF0EF8"/>
    <w:rsid w:val="00CF3D92"/>
    <w:rsid w:val="00D240FE"/>
    <w:rsid w:val="00D30103"/>
    <w:rsid w:val="00D3529C"/>
    <w:rsid w:val="00D87065"/>
    <w:rsid w:val="00D96458"/>
    <w:rsid w:val="00DD32C4"/>
    <w:rsid w:val="00DE3C13"/>
    <w:rsid w:val="00DE7539"/>
    <w:rsid w:val="00E17ADB"/>
    <w:rsid w:val="00E27099"/>
    <w:rsid w:val="00E97373"/>
    <w:rsid w:val="00EF337D"/>
    <w:rsid w:val="00F465E1"/>
    <w:rsid w:val="00F574EF"/>
    <w:rsid w:val="00F70386"/>
    <w:rsid w:val="00F71AD7"/>
    <w:rsid w:val="00FB51A4"/>
    <w:rsid w:val="00FE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6A514F1"/>
  <w15:docId w15:val="{94CE8F26-91E1-4A60-81BD-1C9AC43FA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DE3C1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DE3C13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js-offercategorycount">
    <w:name w:val="js-offer_categorycount"/>
    <w:basedOn w:val="Domylnaczcionkaakapitu"/>
    <w:rsid w:val="00DE3C13"/>
  </w:style>
  <w:style w:type="character" w:customStyle="1" w:styleId="js-offercategorytext">
    <w:name w:val="js-offer_categorytext"/>
    <w:basedOn w:val="Domylnaczcionkaakapitu"/>
    <w:rsid w:val="00DE3C13"/>
  </w:style>
  <w:style w:type="character" w:customStyle="1" w:styleId="m-paginationcount">
    <w:name w:val="m-pagination_count"/>
    <w:basedOn w:val="Domylnaczcionkaakapitu"/>
    <w:rsid w:val="00DE3C13"/>
  </w:style>
  <w:style w:type="paragraph" w:customStyle="1" w:styleId="label">
    <w:name w:val="label"/>
    <w:basedOn w:val="Normalny"/>
    <w:rsid w:val="00DE3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DE3C1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DE3C1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m-priceboxold">
    <w:name w:val="m-pricebox_old"/>
    <w:basedOn w:val="Normalny"/>
    <w:rsid w:val="00DE3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-priceboxoldprice">
    <w:name w:val="m-pricebox_oldprice"/>
    <w:basedOn w:val="Domylnaczcionkaakapitu"/>
    <w:rsid w:val="00DE3C13"/>
  </w:style>
  <w:style w:type="character" w:customStyle="1" w:styleId="js-compare-text">
    <w:name w:val="js-compare-text"/>
    <w:basedOn w:val="Domylnaczcionkaakapitu"/>
    <w:rsid w:val="00DE3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538475">
          <w:marLeft w:val="0"/>
          <w:marRight w:val="0"/>
          <w:marTop w:val="0"/>
          <w:marBottom w:val="225"/>
          <w:divBdr>
            <w:top w:val="dotted" w:sz="6" w:space="8" w:color="C8C8C8"/>
            <w:left w:val="none" w:sz="0" w:space="0" w:color="auto"/>
            <w:bottom w:val="dotted" w:sz="6" w:space="8" w:color="C8C8C8"/>
            <w:right w:val="none" w:sz="0" w:space="0" w:color="auto"/>
          </w:divBdr>
          <w:divsChild>
            <w:div w:id="1480923348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dotted" w:sz="6" w:space="19" w:color="C8C8C8"/>
                <w:bottom w:val="none" w:sz="0" w:space="0" w:color="auto"/>
                <w:right w:val="none" w:sz="0" w:space="0" w:color="auto"/>
              </w:divBdr>
            </w:div>
            <w:div w:id="769590774">
              <w:marLeft w:val="0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16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0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1070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4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1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89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023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4856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97967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30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07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727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6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26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12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7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82968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06071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1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86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0479073">
              <w:marLeft w:val="0"/>
              <w:marRight w:val="0"/>
              <w:marTop w:val="0"/>
              <w:marBottom w:val="0"/>
              <w:divBdr>
                <w:top w:val="single" w:sz="6" w:space="0" w:color="C8C8C8"/>
                <w:left w:val="single" w:sz="6" w:space="0" w:color="C8C8C8"/>
                <w:bottom w:val="single" w:sz="6" w:space="0" w:color="C8C8C8"/>
                <w:right w:val="single" w:sz="6" w:space="0" w:color="C8C8C8"/>
              </w:divBdr>
              <w:divsChild>
                <w:div w:id="34236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11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56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553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23768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82644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17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28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52320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C8C8C8"/>
                        <w:left w:val="single" w:sz="6" w:space="0" w:color="C8C8C8"/>
                        <w:bottom w:val="single" w:sz="6" w:space="0" w:color="C8C8C8"/>
                        <w:right w:val="single" w:sz="6" w:space="0" w:color="C8C8C8"/>
                      </w:divBdr>
                      <w:divsChild>
                        <w:div w:id="3754435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37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tted" w:sz="6" w:space="15" w:color="C8C8C8"/>
                            <w:left w:val="none" w:sz="0" w:space="23" w:color="auto"/>
                            <w:bottom w:val="none" w:sz="0" w:space="15" w:color="auto"/>
                            <w:right w:val="none" w:sz="0" w:space="23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741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83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9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826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gatameble.pl/pomieszczenia/jadalnia/dodatki/dekoracje/szklo-i-porcelana-dekoracyjna/figurka-dek-dziecko-6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https://www.agatameble.pl/pomieszczenia/jadalnia/dodatki/dekoracje/szklo-i-porcelana-dekoracyjna/figurka-dek-balwan-2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gatameble.pl/pomieszczenia/jadalnia/dodatki/dekoracje/szklo-i-porcelana-dekoracyjna/figurka-dek-dziecko-1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hyperlink" Target="mailto:joanna.bieniewicz@247.com.pl" TargetMode="External"/><Relationship Id="rId48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mikolajczyk\Desktop\Agata%20SA_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E9D1B-EDDC-4407-835C-D5E2BB163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Agata SA_papier firmowy</Template>
  <TotalTime>213</TotalTime>
  <Pages>4</Pages>
  <Words>395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Mikołajczak</dc:creator>
  <cp:lastModifiedBy> </cp:lastModifiedBy>
  <cp:revision>4</cp:revision>
  <cp:lastPrinted>2016-02-22T13:07:00Z</cp:lastPrinted>
  <dcterms:created xsi:type="dcterms:W3CDTF">2017-12-06T11:21:00Z</dcterms:created>
  <dcterms:modified xsi:type="dcterms:W3CDTF">2017-12-13T16:53:00Z</dcterms:modified>
</cp:coreProperties>
</file>